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F7" w:rsidRPr="001C6DF7" w:rsidRDefault="004448F7" w:rsidP="0044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Psychology</w:t>
      </w:r>
      <w:bookmarkStart w:id="0" w:name="_GoBack"/>
      <w:bookmarkEnd w:id="0"/>
      <w:r w:rsidRPr="001C6DF7">
        <w:rPr>
          <w:b/>
          <w:sz w:val="32"/>
          <w:szCs w:val="32"/>
        </w:rPr>
        <w:t xml:space="preserve"> Exam Information</w:t>
      </w:r>
    </w:p>
    <w:p w:rsidR="004448F7" w:rsidRDefault="004448F7" w:rsidP="004448F7">
      <w:pPr>
        <w:rPr>
          <w:rFonts w:ascii="Sylfaen" w:hAnsi="Sylfaen"/>
          <w:bCs/>
          <w:sz w:val="22"/>
          <w:szCs w:val="22"/>
        </w:rPr>
      </w:pPr>
    </w:p>
    <w:p w:rsidR="004448F7" w:rsidRDefault="004448F7" w:rsidP="004448F7">
      <w:pPr>
        <w:rPr>
          <w:rFonts w:ascii="Sylfaen" w:hAnsi="Sylfaen"/>
          <w:bCs/>
          <w:sz w:val="21"/>
          <w:szCs w:val="21"/>
        </w:rPr>
      </w:pPr>
    </w:p>
    <w:p w:rsidR="004448F7" w:rsidRPr="003F04CE" w:rsidRDefault="004448F7" w:rsidP="004448F7">
      <w:pPr>
        <w:rPr>
          <w:rFonts w:ascii="Sylfaen" w:hAnsi="Sylfaen"/>
          <w:b/>
          <w:sz w:val="21"/>
          <w:szCs w:val="21"/>
        </w:rPr>
      </w:pPr>
      <w:r w:rsidRPr="003F04CE">
        <w:rPr>
          <w:rFonts w:ascii="Sylfaen" w:hAnsi="Sylfaen"/>
          <w:bCs/>
          <w:sz w:val="21"/>
          <w:szCs w:val="21"/>
        </w:rPr>
        <w:t xml:space="preserve">The exam in this course will be 150 multiple choice </w:t>
      </w:r>
      <w:r>
        <w:rPr>
          <w:rFonts w:ascii="Sylfaen" w:hAnsi="Sylfaen"/>
          <w:bCs/>
          <w:sz w:val="21"/>
          <w:szCs w:val="21"/>
        </w:rPr>
        <w:t>and matching questions</w:t>
      </w:r>
      <w:r w:rsidRPr="003F04CE">
        <w:rPr>
          <w:rFonts w:ascii="Sylfaen" w:hAnsi="Sylfaen"/>
          <w:bCs/>
          <w:sz w:val="21"/>
          <w:szCs w:val="21"/>
        </w:rPr>
        <w:t>.  Be sure to bring your textbook on exam day.  You will turn your textbook in.  Also be sure to bri</w:t>
      </w:r>
      <w:r>
        <w:rPr>
          <w:rFonts w:ascii="Sylfaen" w:hAnsi="Sylfaen"/>
          <w:bCs/>
          <w:sz w:val="21"/>
          <w:szCs w:val="21"/>
        </w:rPr>
        <w:t xml:space="preserve">ng a pencil, as the </w:t>
      </w:r>
      <w:proofErr w:type="spellStart"/>
      <w:r w:rsidRPr="003F04CE">
        <w:rPr>
          <w:rFonts w:ascii="Sylfaen" w:hAnsi="Sylfaen"/>
          <w:bCs/>
          <w:sz w:val="21"/>
          <w:szCs w:val="21"/>
        </w:rPr>
        <w:t>the</w:t>
      </w:r>
      <w:proofErr w:type="spellEnd"/>
      <w:r w:rsidRPr="003F04CE">
        <w:rPr>
          <w:rFonts w:ascii="Sylfaen" w:hAnsi="Sylfaen"/>
          <w:bCs/>
          <w:sz w:val="21"/>
          <w:szCs w:val="21"/>
        </w:rPr>
        <w:t xml:space="preserve"> exam is </w:t>
      </w:r>
      <w:proofErr w:type="spellStart"/>
      <w:r w:rsidRPr="003F04CE">
        <w:rPr>
          <w:rFonts w:ascii="Sylfaen" w:hAnsi="Sylfaen"/>
          <w:bCs/>
          <w:sz w:val="21"/>
          <w:szCs w:val="21"/>
        </w:rPr>
        <w:t>scantron</w:t>
      </w:r>
      <w:proofErr w:type="spellEnd"/>
      <w:r w:rsidRPr="003F04CE">
        <w:rPr>
          <w:rFonts w:ascii="Sylfaen" w:hAnsi="Sylfaen"/>
          <w:bCs/>
          <w:sz w:val="21"/>
          <w:szCs w:val="21"/>
        </w:rPr>
        <w:t>.</w:t>
      </w:r>
    </w:p>
    <w:p w:rsidR="004448F7" w:rsidRPr="003F04CE" w:rsidRDefault="004448F7" w:rsidP="004448F7">
      <w:pPr>
        <w:rPr>
          <w:rFonts w:ascii="Sylfaen" w:hAnsi="Sylfaen"/>
          <w:b/>
          <w:sz w:val="21"/>
          <w:szCs w:val="21"/>
        </w:rPr>
      </w:pPr>
    </w:p>
    <w:p w:rsidR="004448F7" w:rsidRPr="00584C48" w:rsidRDefault="004448F7" w:rsidP="004448F7">
      <w:pPr>
        <w:rPr>
          <w:rFonts w:ascii="Sylfaen" w:hAnsi="Sylfaen"/>
          <w:sz w:val="21"/>
          <w:szCs w:val="21"/>
        </w:rPr>
      </w:pPr>
      <w:r w:rsidRPr="00584C48">
        <w:rPr>
          <w:rFonts w:ascii="Sylfaen" w:hAnsi="Sylfaen"/>
          <w:bCs/>
          <w:sz w:val="21"/>
          <w:szCs w:val="21"/>
        </w:rPr>
        <w:t xml:space="preserve">The best way for you to study for your exam is to follow these suggestions:  </w:t>
      </w:r>
    </w:p>
    <w:p w:rsidR="004448F7" w:rsidRPr="003F04CE" w:rsidRDefault="004448F7" w:rsidP="004448F7">
      <w:pPr>
        <w:numPr>
          <w:ilvl w:val="0"/>
          <w:numId w:val="2"/>
        </w:numPr>
        <w:rPr>
          <w:rFonts w:ascii="Sylfaen" w:hAnsi="Sylfaen"/>
          <w:bCs/>
          <w:sz w:val="21"/>
          <w:szCs w:val="21"/>
        </w:rPr>
      </w:pPr>
      <w:r w:rsidRPr="003F04CE">
        <w:rPr>
          <w:rFonts w:ascii="Sylfaen" w:hAnsi="Sylfaen"/>
          <w:bCs/>
          <w:sz w:val="21"/>
          <w:szCs w:val="21"/>
        </w:rPr>
        <w:t xml:space="preserve">Read through the summaries at the end of each chapter we studied.  </w:t>
      </w:r>
    </w:p>
    <w:p w:rsidR="004448F7" w:rsidRPr="003F04CE" w:rsidRDefault="004448F7" w:rsidP="004448F7">
      <w:pPr>
        <w:numPr>
          <w:ilvl w:val="0"/>
          <w:numId w:val="2"/>
        </w:numPr>
        <w:rPr>
          <w:rFonts w:ascii="Sylfaen" w:hAnsi="Sylfaen"/>
          <w:bCs/>
          <w:sz w:val="21"/>
          <w:szCs w:val="21"/>
        </w:rPr>
      </w:pPr>
      <w:r w:rsidRPr="003F04CE">
        <w:rPr>
          <w:rFonts w:ascii="Sylfaen" w:hAnsi="Sylfaen"/>
          <w:bCs/>
          <w:sz w:val="21"/>
          <w:szCs w:val="21"/>
        </w:rPr>
        <w:t xml:space="preserve">Read through your notes for each chapter. </w:t>
      </w:r>
    </w:p>
    <w:p w:rsidR="004448F7" w:rsidRDefault="004448F7" w:rsidP="004448F7">
      <w:pPr>
        <w:numPr>
          <w:ilvl w:val="0"/>
          <w:numId w:val="2"/>
        </w:numPr>
        <w:rPr>
          <w:rFonts w:ascii="Sylfaen" w:hAnsi="Sylfaen"/>
          <w:bCs/>
          <w:sz w:val="21"/>
          <w:szCs w:val="21"/>
        </w:rPr>
      </w:pPr>
      <w:r>
        <w:rPr>
          <w:rFonts w:ascii="Sylfaen" w:hAnsi="Sylfaen"/>
          <w:bCs/>
          <w:sz w:val="21"/>
          <w:szCs w:val="21"/>
        </w:rPr>
        <w:t xml:space="preserve">Go through the review sheet and find the topics/concepts that are difficult for you.  Prepare “crib notes” (written or typed).  Your notes must fit on one sheet of paper (8 ½ x 11).    </w:t>
      </w:r>
    </w:p>
    <w:p w:rsidR="004448F7" w:rsidRDefault="004448F7" w:rsidP="004448F7">
      <w:pPr>
        <w:rPr>
          <w:rFonts w:ascii="Sylfaen" w:hAnsi="Sylfaen"/>
          <w:bCs/>
          <w:sz w:val="21"/>
          <w:szCs w:val="21"/>
        </w:rPr>
      </w:pPr>
    </w:p>
    <w:p w:rsidR="004448F7" w:rsidRDefault="004448F7" w:rsidP="004448F7">
      <w:pPr>
        <w:rPr>
          <w:rFonts w:ascii="Sylfaen" w:hAnsi="Sylfaen"/>
          <w:bCs/>
          <w:sz w:val="21"/>
          <w:szCs w:val="21"/>
        </w:rPr>
      </w:pPr>
    </w:p>
    <w:p w:rsidR="004448F7" w:rsidRPr="00E41A3B" w:rsidRDefault="004448F7" w:rsidP="004448F7">
      <w:pPr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b/>
          <w:sz w:val="28"/>
          <w:szCs w:val="28"/>
          <w:u w:val="single"/>
        </w:rPr>
        <w:t xml:space="preserve">Theories of </w:t>
      </w:r>
      <w:r w:rsidRPr="00E41A3B">
        <w:rPr>
          <w:rFonts w:ascii="Sylfaen" w:hAnsi="Sylfaen"/>
          <w:b/>
          <w:sz w:val="28"/>
          <w:szCs w:val="28"/>
          <w:u w:val="single"/>
        </w:rPr>
        <w:t>Personality (</w:t>
      </w:r>
      <w:r>
        <w:rPr>
          <w:rFonts w:ascii="Sylfaen" w:hAnsi="Sylfaen"/>
          <w:b/>
          <w:sz w:val="28"/>
          <w:szCs w:val="28"/>
          <w:u w:val="single"/>
        </w:rPr>
        <w:t>Modules 17 &amp; 18</w:t>
      </w:r>
      <w:r w:rsidRPr="00E41A3B">
        <w:rPr>
          <w:rFonts w:ascii="Sylfaen" w:hAnsi="Sylfaen"/>
          <w:b/>
          <w:sz w:val="28"/>
          <w:szCs w:val="28"/>
          <w:u w:val="single"/>
        </w:rPr>
        <w:t>)</w:t>
      </w:r>
    </w:p>
    <w:p w:rsidR="004448F7" w:rsidRPr="003F04CE" w:rsidRDefault="004448F7" w:rsidP="004448F7">
      <w:pPr>
        <w:numPr>
          <w:ilvl w:val="0"/>
          <w:numId w:val="1"/>
        </w:numPr>
        <w:spacing w:line="200" w:lineRule="atLeast"/>
        <w:rPr>
          <w:rFonts w:ascii="Sylfaen" w:hAnsi="Sylfaen"/>
          <w:sz w:val="21"/>
          <w:szCs w:val="21"/>
        </w:rPr>
      </w:pPr>
      <w:r w:rsidRPr="003F04CE">
        <w:rPr>
          <w:rFonts w:ascii="Sylfaen" w:hAnsi="Sylfaen"/>
          <w:b/>
          <w:sz w:val="21"/>
          <w:szCs w:val="21"/>
        </w:rPr>
        <w:t xml:space="preserve">Personality </w:t>
      </w:r>
      <w:r w:rsidRPr="003F04CE">
        <w:rPr>
          <w:rFonts w:ascii="Sylfaen" w:hAnsi="Sylfaen"/>
          <w:sz w:val="21"/>
          <w:szCs w:val="21"/>
        </w:rPr>
        <w:t>(definition)</w:t>
      </w:r>
    </w:p>
    <w:p w:rsidR="004448F7" w:rsidRPr="003F04CE" w:rsidRDefault="004448F7" w:rsidP="004448F7">
      <w:pPr>
        <w:numPr>
          <w:ilvl w:val="0"/>
          <w:numId w:val="1"/>
        </w:numPr>
        <w:spacing w:line="200" w:lineRule="atLeast"/>
        <w:rPr>
          <w:rFonts w:ascii="Sylfaen" w:hAnsi="Sylfaen"/>
          <w:sz w:val="21"/>
          <w:szCs w:val="21"/>
        </w:rPr>
      </w:pPr>
      <w:r w:rsidRPr="003F04CE">
        <w:rPr>
          <w:rFonts w:ascii="Sylfaen" w:hAnsi="Sylfaen"/>
          <w:b/>
          <w:sz w:val="21"/>
          <w:szCs w:val="21"/>
        </w:rPr>
        <w:t>Sigmund Freud and his ideas</w:t>
      </w:r>
      <w:r w:rsidRPr="003F04CE">
        <w:rPr>
          <w:rFonts w:ascii="Sylfaen" w:hAnsi="Sylfaen"/>
          <w:sz w:val="21"/>
          <w:szCs w:val="21"/>
        </w:rPr>
        <w:t xml:space="preserve"> (psychoanalytic theory, the unconscious, free association, libido, id, superego, ego, oral stage, anal stage, phallic stage, latency stage, genital stage)</w:t>
      </w:r>
    </w:p>
    <w:p w:rsidR="004448F7" w:rsidRPr="003F04CE" w:rsidRDefault="004448F7" w:rsidP="004448F7">
      <w:pPr>
        <w:numPr>
          <w:ilvl w:val="1"/>
          <w:numId w:val="1"/>
        </w:numPr>
        <w:spacing w:line="200" w:lineRule="atLeast"/>
        <w:rPr>
          <w:rFonts w:ascii="Sylfaen" w:hAnsi="Sylfaen"/>
          <w:sz w:val="21"/>
          <w:szCs w:val="21"/>
        </w:rPr>
      </w:pPr>
      <w:r w:rsidRPr="003F04CE">
        <w:rPr>
          <w:rFonts w:ascii="Sylfaen" w:hAnsi="Sylfaen"/>
          <w:b/>
          <w:sz w:val="21"/>
          <w:szCs w:val="21"/>
        </w:rPr>
        <w:t>Defense mechanisms</w:t>
      </w:r>
      <w:r w:rsidRPr="003F04CE">
        <w:rPr>
          <w:rFonts w:ascii="Sylfaen" w:hAnsi="Sylfaen"/>
          <w:sz w:val="21"/>
          <w:szCs w:val="21"/>
        </w:rPr>
        <w:t xml:space="preserve"> (repression, regression, denial, fantasy, reaction formation, compensation, projection, procrastination, displacement, intellectualization, rationalization, identification, sublimation)</w:t>
      </w:r>
    </w:p>
    <w:p w:rsidR="004448F7" w:rsidRPr="003F04CE" w:rsidRDefault="004448F7" w:rsidP="004448F7">
      <w:pPr>
        <w:numPr>
          <w:ilvl w:val="0"/>
          <w:numId w:val="1"/>
        </w:numPr>
        <w:spacing w:line="200" w:lineRule="atLeast"/>
        <w:rPr>
          <w:rFonts w:ascii="Sylfaen" w:hAnsi="Sylfaen"/>
          <w:sz w:val="21"/>
          <w:szCs w:val="21"/>
        </w:rPr>
      </w:pPr>
      <w:r w:rsidRPr="003F04CE">
        <w:rPr>
          <w:rFonts w:ascii="Sylfaen" w:hAnsi="Sylfaen"/>
          <w:b/>
          <w:sz w:val="21"/>
          <w:szCs w:val="21"/>
        </w:rPr>
        <w:t>Carl Jung and his ideas</w:t>
      </w:r>
      <w:r w:rsidRPr="003F04CE">
        <w:rPr>
          <w:rFonts w:ascii="Sylfaen" w:hAnsi="Sylfaen"/>
          <w:sz w:val="21"/>
          <w:szCs w:val="21"/>
        </w:rPr>
        <w:t xml:space="preserve"> (the collective unconscious, archetypes, persona)</w:t>
      </w:r>
    </w:p>
    <w:p w:rsidR="004448F7" w:rsidRPr="003F04CE" w:rsidRDefault="004448F7" w:rsidP="004448F7">
      <w:pPr>
        <w:numPr>
          <w:ilvl w:val="0"/>
          <w:numId w:val="1"/>
        </w:numPr>
        <w:spacing w:line="200" w:lineRule="atLeast"/>
        <w:rPr>
          <w:rFonts w:ascii="Sylfaen" w:hAnsi="Sylfaen"/>
          <w:sz w:val="21"/>
          <w:szCs w:val="21"/>
        </w:rPr>
      </w:pPr>
      <w:r w:rsidRPr="003F04CE">
        <w:rPr>
          <w:rFonts w:ascii="Sylfaen" w:hAnsi="Sylfaen"/>
          <w:b/>
          <w:sz w:val="21"/>
          <w:szCs w:val="21"/>
        </w:rPr>
        <w:t xml:space="preserve">The </w:t>
      </w:r>
      <w:r>
        <w:rPr>
          <w:rFonts w:ascii="Sylfaen" w:hAnsi="Sylfaen"/>
          <w:b/>
          <w:sz w:val="21"/>
          <w:szCs w:val="21"/>
        </w:rPr>
        <w:t>N</w:t>
      </w:r>
      <w:r w:rsidRPr="003F04CE">
        <w:rPr>
          <w:rFonts w:ascii="Sylfaen" w:hAnsi="Sylfaen"/>
          <w:b/>
          <w:sz w:val="21"/>
          <w:szCs w:val="21"/>
        </w:rPr>
        <w:t>eo-Freudians and their ideas</w:t>
      </w:r>
      <w:r w:rsidRPr="003F04CE">
        <w:rPr>
          <w:rFonts w:ascii="Sylfaen" w:hAnsi="Sylfaen"/>
          <w:sz w:val="21"/>
          <w:szCs w:val="21"/>
        </w:rPr>
        <w:t xml:space="preserve"> (Karen Horney, Alfred Adler, Erik Erikson)</w:t>
      </w:r>
    </w:p>
    <w:p w:rsidR="004448F7" w:rsidRPr="003F04CE" w:rsidRDefault="004448F7" w:rsidP="004448F7">
      <w:pPr>
        <w:numPr>
          <w:ilvl w:val="1"/>
          <w:numId w:val="1"/>
        </w:numPr>
        <w:spacing w:line="200" w:lineRule="atLeast"/>
        <w:rPr>
          <w:rFonts w:ascii="Sylfaen" w:hAnsi="Sylfaen"/>
          <w:sz w:val="21"/>
          <w:szCs w:val="21"/>
        </w:rPr>
      </w:pPr>
      <w:r w:rsidRPr="003F04CE">
        <w:rPr>
          <w:rFonts w:ascii="Sylfaen" w:hAnsi="Sylfaen"/>
          <w:b/>
          <w:sz w:val="21"/>
          <w:szCs w:val="21"/>
        </w:rPr>
        <w:t xml:space="preserve">Erikson’s </w:t>
      </w:r>
      <w:r>
        <w:rPr>
          <w:rFonts w:ascii="Sylfaen" w:hAnsi="Sylfaen"/>
          <w:b/>
          <w:sz w:val="21"/>
          <w:szCs w:val="21"/>
        </w:rPr>
        <w:t>p</w:t>
      </w:r>
      <w:r w:rsidRPr="003F04CE">
        <w:rPr>
          <w:rFonts w:ascii="Sylfaen" w:hAnsi="Sylfaen"/>
          <w:b/>
          <w:sz w:val="21"/>
          <w:szCs w:val="21"/>
        </w:rPr>
        <w:t>sychosocial stages</w:t>
      </w:r>
      <w:r w:rsidRPr="003F04CE">
        <w:rPr>
          <w:rFonts w:ascii="Sylfaen" w:hAnsi="Sylfaen"/>
          <w:sz w:val="21"/>
          <w:szCs w:val="21"/>
        </w:rPr>
        <w:t xml:space="preserve"> (trust vs. mistrust, autonomy vs. shame and doubt, initiative vs. guilt, industry vs. inferiority, ego-identity vs. role confusion, intimacy vs. isolation, </w:t>
      </w:r>
      <w:proofErr w:type="spellStart"/>
      <w:r w:rsidRPr="003F04CE">
        <w:rPr>
          <w:rFonts w:ascii="Sylfaen" w:hAnsi="Sylfaen"/>
          <w:sz w:val="21"/>
          <w:szCs w:val="21"/>
        </w:rPr>
        <w:t>generativity</w:t>
      </w:r>
      <w:proofErr w:type="spellEnd"/>
      <w:r w:rsidRPr="003F04CE">
        <w:rPr>
          <w:rFonts w:ascii="Sylfaen" w:hAnsi="Sylfaen"/>
          <w:sz w:val="21"/>
          <w:szCs w:val="21"/>
        </w:rPr>
        <w:t xml:space="preserve"> vs. stagnation, integrity vs. despair)</w:t>
      </w:r>
    </w:p>
    <w:p w:rsidR="004448F7" w:rsidRPr="003F04CE" w:rsidRDefault="004448F7" w:rsidP="004448F7">
      <w:pPr>
        <w:numPr>
          <w:ilvl w:val="0"/>
          <w:numId w:val="1"/>
        </w:numPr>
        <w:spacing w:line="200" w:lineRule="atLeast"/>
        <w:rPr>
          <w:rFonts w:ascii="Sylfaen" w:hAnsi="Sylfaen"/>
          <w:sz w:val="21"/>
          <w:szCs w:val="21"/>
        </w:rPr>
      </w:pPr>
      <w:r w:rsidRPr="003F04CE">
        <w:rPr>
          <w:rFonts w:ascii="Sylfaen" w:hAnsi="Sylfaen"/>
          <w:b/>
          <w:sz w:val="21"/>
          <w:szCs w:val="21"/>
        </w:rPr>
        <w:t xml:space="preserve">The </w:t>
      </w:r>
      <w:r>
        <w:rPr>
          <w:rFonts w:ascii="Sylfaen" w:hAnsi="Sylfaen"/>
          <w:b/>
          <w:sz w:val="21"/>
          <w:szCs w:val="21"/>
        </w:rPr>
        <w:t>b</w:t>
      </w:r>
      <w:r w:rsidRPr="003F04CE">
        <w:rPr>
          <w:rFonts w:ascii="Sylfaen" w:hAnsi="Sylfaen"/>
          <w:b/>
          <w:sz w:val="21"/>
          <w:szCs w:val="21"/>
        </w:rPr>
        <w:t>ehaviorists and their ideas/experiments</w:t>
      </w:r>
      <w:r w:rsidRPr="003F04CE">
        <w:rPr>
          <w:rFonts w:ascii="Sylfaen" w:hAnsi="Sylfaen"/>
          <w:sz w:val="21"/>
          <w:szCs w:val="21"/>
        </w:rPr>
        <w:t xml:space="preserve"> (John Watson, B.F. Skinner, reinforcement, Albert Bandura, modeling)</w:t>
      </w:r>
    </w:p>
    <w:p w:rsidR="004448F7" w:rsidRPr="003F04CE" w:rsidRDefault="004448F7" w:rsidP="004448F7">
      <w:pPr>
        <w:numPr>
          <w:ilvl w:val="0"/>
          <w:numId w:val="1"/>
        </w:numPr>
        <w:spacing w:line="200" w:lineRule="atLeast"/>
        <w:rPr>
          <w:rFonts w:ascii="Sylfaen" w:hAnsi="Sylfaen"/>
          <w:sz w:val="21"/>
          <w:szCs w:val="21"/>
        </w:rPr>
      </w:pPr>
      <w:r w:rsidRPr="003F04CE">
        <w:rPr>
          <w:rFonts w:ascii="Sylfaen" w:hAnsi="Sylfaen"/>
          <w:b/>
          <w:sz w:val="21"/>
          <w:szCs w:val="21"/>
        </w:rPr>
        <w:t xml:space="preserve">The </w:t>
      </w:r>
      <w:r>
        <w:rPr>
          <w:rFonts w:ascii="Sylfaen" w:hAnsi="Sylfaen"/>
          <w:b/>
          <w:sz w:val="21"/>
          <w:szCs w:val="21"/>
        </w:rPr>
        <w:t>h</w:t>
      </w:r>
      <w:r w:rsidRPr="003F04CE">
        <w:rPr>
          <w:rFonts w:ascii="Sylfaen" w:hAnsi="Sylfaen"/>
          <w:b/>
          <w:sz w:val="21"/>
          <w:szCs w:val="21"/>
        </w:rPr>
        <w:t>umanists and their ideas</w:t>
      </w:r>
      <w:r w:rsidRPr="003F04CE">
        <w:rPr>
          <w:rFonts w:ascii="Sylfaen" w:hAnsi="Sylfaen"/>
          <w:sz w:val="21"/>
          <w:szCs w:val="21"/>
        </w:rPr>
        <w:t xml:space="preserve"> (Carl Rogers, ideal self, fully functioning individual, Abraham Maslow, self-actualized)</w:t>
      </w:r>
    </w:p>
    <w:p w:rsidR="004448F7" w:rsidRPr="003F04CE" w:rsidRDefault="004448F7" w:rsidP="004448F7">
      <w:pPr>
        <w:numPr>
          <w:ilvl w:val="0"/>
          <w:numId w:val="1"/>
        </w:numPr>
        <w:spacing w:line="200" w:lineRule="atLeast"/>
        <w:rPr>
          <w:rFonts w:ascii="Sylfaen" w:hAnsi="Sylfaen"/>
          <w:sz w:val="21"/>
          <w:szCs w:val="21"/>
        </w:rPr>
      </w:pPr>
      <w:r w:rsidRPr="003F04CE">
        <w:rPr>
          <w:rFonts w:ascii="Sylfaen" w:hAnsi="Sylfaen"/>
          <w:b/>
          <w:sz w:val="21"/>
          <w:szCs w:val="21"/>
        </w:rPr>
        <w:t xml:space="preserve">The </w:t>
      </w:r>
      <w:r>
        <w:rPr>
          <w:rFonts w:ascii="Sylfaen" w:hAnsi="Sylfaen"/>
          <w:b/>
          <w:sz w:val="21"/>
          <w:szCs w:val="21"/>
        </w:rPr>
        <w:t>t</w:t>
      </w:r>
      <w:r w:rsidRPr="003F04CE">
        <w:rPr>
          <w:rFonts w:ascii="Sylfaen" w:hAnsi="Sylfaen"/>
          <w:b/>
          <w:sz w:val="21"/>
          <w:szCs w:val="21"/>
        </w:rPr>
        <w:t xml:space="preserve">rait </w:t>
      </w:r>
      <w:r>
        <w:rPr>
          <w:rFonts w:ascii="Sylfaen" w:hAnsi="Sylfaen"/>
          <w:b/>
          <w:sz w:val="21"/>
          <w:szCs w:val="21"/>
        </w:rPr>
        <w:t>t</w:t>
      </w:r>
      <w:r w:rsidRPr="003F04CE">
        <w:rPr>
          <w:rFonts w:ascii="Sylfaen" w:hAnsi="Sylfaen"/>
          <w:b/>
          <w:sz w:val="21"/>
          <w:szCs w:val="21"/>
        </w:rPr>
        <w:t>heorists and their ideas</w:t>
      </w:r>
      <w:r w:rsidRPr="003F04CE">
        <w:rPr>
          <w:rFonts w:ascii="Sylfaen" w:hAnsi="Sylfaen"/>
          <w:sz w:val="21"/>
          <w:szCs w:val="21"/>
        </w:rPr>
        <w:t xml:space="preserve"> (personality traits, Gordon </w:t>
      </w:r>
      <w:proofErr w:type="spellStart"/>
      <w:r w:rsidRPr="003F04CE">
        <w:rPr>
          <w:rFonts w:ascii="Sylfaen" w:hAnsi="Sylfaen"/>
          <w:sz w:val="21"/>
          <w:szCs w:val="21"/>
        </w:rPr>
        <w:t>Allport</w:t>
      </w:r>
      <w:proofErr w:type="spellEnd"/>
      <w:r w:rsidRPr="003F04CE">
        <w:rPr>
          <w:rFonts w:ascii="Sylfaen" w:hAnsi="Sylfaen"/>
          <w:sz w:val="21"/>
          <w:szCs w:val="21"/>
        </w:rPr>
        <w:t xml:space="preserve">, cardinal traits, central traits, secondary traits, Raymond </w:t>
      </w:r>
      <w:proofErr w:type="spellStart"/>
      <w:r w:rsidRPr="003F04CE">
        <w:rPr>
          <w:rFonts w:ascii="Sylfaen" w:hAnsi="Sylfaen"/>
          <w:sz w:val="21"/>
          <w:szCs w:val="21"/>
        </w:rPr>
        <w:t>Cattell</w:t>
      </w:r>
      <w:proofErr w:type="spellEnd"/>
      <w:r w:rsidRPr="003F04CE">
        <w:rPr>
          <w:rFonts w:ascii="Sylfaen" w:hAnsi="Sylfaen"/>
          <w:sz w:val="21"/>
          <w:szCs w:val="21"/>
        </w:rPr>
        <w:t>, surface traits, source traits, Hans Eysenck, extraversion, emotional stability)</w:t>
      </w:r>
    </w:p>
    <w:p w:rsidR="004448F7" w:rsidRPr="003F04CE" w:rsidRDefault="004448F7" w:rsidP="004448F7">
      <w:pPr>
        <w:numPr>
          <w:ilvl w:val="0"/>
          <w:numId w:val="1"/>
        </w:numPr>
        <w:spacing w:line="200" w:lineRule="atLeast"/>
        <w:rPr>
          <w:rFonts w:ascii="Sylfaen" w:hAnsi="Sylfaen"/>
          <w:sz w:val="21"/>
          <w:szCs w:val="21"/>
        </w:rPr>
      </w:pPr>
      <w:r w:rsidRPr="003F04CE">
        <w:rPr>
          <w:rFonts w:ascii="Sylfaen" w:hAnsi="Sylfaen"/>
          <w:b/>
          <w:sz w:val="21"/>
          <w:szCs w:val="21"/>
        </w:rPr>
        <w:t>Assessing personality</w:t>
      </w:r>
      <w:r w:rsidRPr="003F04CE">
        <w:rPr>
          <w:rFonts w:ascii="Sylfaen" w:hAnsi="Sylfaen"/>
          <w:sz w:val="21"/>
          <w:szCs w:val="21"/>
        </w:rPr>
        <w:t xml:space="preserve"> (benefits of taking a personality test, the </w:t>
      </w:r>
      <w:proofErr w:type="spellStart"/>
      <w:r w:rsidRPr="003F04CE">
        <w:rPr>
          <w:rFonts w:ascii="Sylfaen" w:hAnsi="Sylfaen"/>
          <w:sz w:val="21"/>
          <w:szCs w:val="21"/>
        </w:rPr>
        <w:t>Keirsey</w:t>
      </w:r>
      <w:proofErr w:type="spellEnd"/>
      <w:r w:rsidRPr="003F04CE">
        <w:rPr>
          <w:rFonts w:ascii="Sylfaen" w:hAnsi="Sylfaen"/>
          <w:sz w:val="21"/>
          <w:szCs w:val="21"/>
        </w:rPr>
        <w:t xml:space="preserve"> Temperament Sorter,</w:t>
      </w:r>
      <w:r>
        <w:rPr>
          <w:rFonts w:ascii="Sylfaen" w:hAnsi="Sylfaen"/>
          <w:sz w:val="21"/>
          <w:szCs w:val="21"/>
        </w:rPr>
        <w:t xml:space="preserve"> extroversion vs. introversion, </w:t>
      </w:r>
      <w:r w:rsidRPr="003F04CE">
        <w:rPr>
          <w:rFonts w:ascii="Sylfaen" w:hAnsi="Sylfaen"/>
          <w:sz w:val="21"/>
          <w:szCs w:val="21"/>
        </w:rPr>
        <w:t>test validity, test reliability, the Rorschach Inkblot, The Thematic Apperception Test, the “Big Five” personali</w:t>
      </w:r>
      <w:r>
        <w:rPr>
          <w:rFonts w:ascii="Sylfaen" w:hAnsi="Sylfaen"/>
          <w:sz w:val="21"/>
          <w:szCs w:val="21"/>
        </w:rPr>
        <w:t xml:space="preserve">ty traits:  </w:t>
      </w:r>
      <w:r w:rsidRPr="003F04CE">
        <w:rPr>
          <w:rFonts w:ascii="Sylfaen" w:hAnsi="Sylfaen"/>
          <w:sz w:val="21"/>
          <w:szCs w:val="21"/>
        </w:rPr>
        <w:t>openness, conscientiousness, extraversion, agreeableness, neuroticism)</w:t>
      </w:r>
    </w:p>
    <w:p w:rsidR="004448F7" w:rsidRPr="00E41A3B" w:rsidRDefault="004448F7" w:rsidP="004448F7">
      <w:pPr>
        <w:spacing w:line="200" w:lineRule="atLeast"/>
        <w:rPr>
          <w:rFonts w:ascii="Sylfaen" w:hAnsi="Sylfaen"/>
        </w:rPr>
      </w:pPr>
    </w:p>
    <w:p w:rsidR="004448F7" w:rsidRPr="00E41A3B" w:rsidRDefault="004448F7" w:rsidP="004448F7">
      <w:pPr>
        <w:spacing w:line="320" w:lineRule="exact"/>
        <w:rPr>
          <w:rFonts w:ascii="Sylfaen" w:hAnsi="Sylfaen"/>
          <w:b/>
          <w:sz w:val="28"/>
          <w:szCs w:val="28"/>
          <w:u w:val="single"/>
        </w:rPr>
      </w:pPr>
      <w:r w:rsidRPr="00E41A3B">
        <w:rPr>
          <w:rFonts w:ascii="Sylfaen" w:hAnsi="Sylfaen"/>
          <w:b/>
          <w:sz w:val="28"/>
          <w:szCs w:val="28"/>
          <w:u w:val="single"/>
        </w:rPr>
        <w:t>The Field of Psychology (</w:t>
      </w:r>
      <w:r>
        <w:rPr>
          <w:rFonts w:ascii="Sylfaen" w:hAnsi="Sylfaen"/>
          <w:b/>
          <w:sz w:val="28"/>
          <w:szCs w:val="28"/>
          <w:u w:val="single"/>
        </w:rPr>
        <w:t xml:space="preserve">Modules </w:t>
      </w:r>
      <w:r w:rsidRPr="00E41A3B">
        <w:rPr>
          <w:rFonts w:ascii="Sylfaen" w:hAnsi="Sylfaen"/>
          <w:b/>
          <w:sz w:val="28"/>
          <w:szCs w:val="28"/>
          <w:u w:val="single"/>
        </w:rPr>
        <w:t>1</w:t>
      </w:r>
      <w:r>
        <w:rPr>
          <w:rFonts w:ascii="Sylfaen" w:hAnsi="Sylfaen"/>
          <w:b/>
          <w:sz w:val="28"/>
          <w:szCs w:val="28"/>
          <w:u w:val="single"/>
        </w:rPr>
        <w:t xml:space="preserve"> &amp; 2</w:t>
      </w:r>
      <w:r w:rsidRPr="00E41A3B">
        <w:rPr>
          <w:rFonts w:ascii="Sylfaen" w:hAnsi="Sylfaen"/>
          <w:b/>
          <w:sz w:val="28"/>
          <w:szCs w:val="28"/>
          <w:u w:val="single"/>
        </w:rPr>
        <w:t>)</w:t>
      </w:r>
    </w:p>
    <w:p w:rsidR="004448F7" w:rsidRPr="003F04CE" w:rsidRDefault="004448F7" w:rsidP="004448F7">
      <w:pPr>
        <w:numPr>
          <w:ilvl w:val="0"/>
          <w:numId w:val="3"/>
        </w:numPr>
        <w:rPr>
          <w:rFonts w:ascii="Sylfaen" w:hAnsi="Sylfaen"/>
          <w:sz w:val="21"/>
          <w:szCs w:val="21"/>
        </w:rPr>
      </w:pPr>
      <w:r w:rsidRPr="003F04CE">
        <w:rPr>
          <w:rFonts w:ascii="Sylfaen" w:hAnsi="Sylfaen"/>
          <w:b/>
          <w:sz w:val="21"/>
          <w:szCs w:val="21"/>
        </w:rPr>
        <w:t xml:space="preserve">The </w:t>
      </w:r>
      <w:r>
        <w:rPr>
          <w:rFonts w:ascii="Sylfaen" w:hAnsi="Sylfaen"/>
          <w:b/>
          <w:sz w:val="21"/>
          <w:szCs w:val="21"/>
        </w:rPr>
        <w:t>b</w:t>
      </w:r>
      <w:r w:rsidRPr="003F04CE">
        <w:rPr>
          <w:rFonts w:ascii="Sylfaen" w:hAnsi="Sylfaen"/>
          <w:b/>
          <w:sz w:val="21"/>
          <w:szCs w:val="21"/>
        </w:rPr>
        <w:t xml:space="preserve">asics of </w:t>
      </w:r>
      <w:r>
        <w:rPr>
          <w:rFonts w:ascii="Sylfaen" w:hAnsi="Sylfaen"/>
          <w:b/>
          <w:sz w:val="21"/>
          <w:szCs w:val="21"/>
        </w:rPr>
        <w:t>p</w:t>
      </w:r>
      <w:r w:rsidRPr="003F04CE">
        <w:rPr>
          <w:rFonts w:ascii="Sylfaen" w:hAnsi="Sylfaen"/>
          <w:b/>
          <w:sz w:val="21"/>
          <w:szCs w:val="21"/>
        </w:rPr>
        <w:t>sychology</w:t>
      </w:r>
      <w:r w:rsidRPr="003F04CE">
        <w:rPr>
          <w:rFonts w:ascii="Sylfaen" w:hAnsi="Sylfaen"/>
          <w:sz w:val="21"/>
          <w:szCs w:val="21"/>
        </w:rPr>
        <w:t xml:space="preserve"> (definition, definition of and importance of theories, applied psychologist vs. research psychologist, four goals of psychology, nature vs. nurture)</w:t>
      </w:r>
    </w:p>
    <w:p w:rsidR="004448F7" w:rsidRPr="003F04CE" w:rsidRDefault="004448F7" w:rsidP="004448F7">
      <w:pPr>
        <w:numPr>
          <w:ilvl w:val="0"/>
          <w:numId w:val="3"/>
        </w:numPr>
        <w:rPr>
          <w:rFonts w:ascii="Sylfaen" w:hAnsi="Sylfaen"/>
          <w:sz w:val="21"/>
          <w:szCs w:val="21"/>
        </w:rPr>
      </w:pPr>
      <w:r w:rsidRPr="003F04CE">
        <w:rPr>
          <w:rFonts w:ascii="Sylfaen" w:hAnsi="Sylfaen"/>
          <w:b/>
          <w:sz w:val="21"/>
          <w:szCs w:val="21"/>
        </w:rPr>
        <w:t xml:space="preserve">The </w:t>
      </w:r>
      <w:r>
        <w:rPr>
          <w:rFonts w:ascii="Sylfaen" w:hAnsi="Sylfaen"/>
          <w:b/>
          <w:sz w:val="21"/>
          <w:szCs w:val="21"/>
        </w:rPr>
        <w:t>h</w:t>
      </w:r>
      <w:r w:rsidRPr="003F04CE">
        <w:rPr>
          <w:rFonts w:ascii="Sylfaen" w:hAnsi="Sylfaen"/>
          <w:b/>
          <w:sz w:val="21"/>
          <w:szCs w:val="21"/>
        </w:rPr>
        <w:t xml:space="preserve">istory of </w:t>
      </w:r>
      <w:r>
        <w:rPr>
          <w:rFonts w:ascii="Sylfaen" w:hAnsi="Sylfaen"/>
          <w:b/>
          <w:sz w:val="21"/>
          <w:szCs w:val="21"/>
        </w:rPr>
        <w:t>p</w:t>
      </w:r>
      <w:r w:rsidRPr="003F04CE">
        <w:rPr>
          <w:rFonts w:ascii="Sylfaen" w:hAnsi="Sylfaen"/>
          <w:b/>
          <w:sz w:val="21"/>
          <w:szCs w:val="21"/>
        </w:rPr>
        <w:t>sychology</w:t>
      </w:r>
      <w:r w:rsidRPr="003F04CE">
        <w:rPr>
          <w:rFonts w:ascii="Sylfaen" w:hAnsi="Sylfaen"/>
          <w:sz w:val="21"/>
          <w:szCs w:val="21"/>
        </w:rPr>
        <w:t xml:space="preserve"> (trephination, the four humors, bloodletting, phrenology, the year psychology officially became a science)</w:t>
      </w:r>
    </w:p>
    <w:p w:rsidR="004448F7" w:rsidRPr="003F04CE" w:rsidRDefault="004448F7" w:rsidP="004448F7">
      <w:pPr>
        <w:numPr>
          <w:ilvl w:val="0"/>
          <w:numId w:val="3"/>
        </w:numPr>
        <w:rPr>
          <w:rFonts w:ascii="Sylfaen" w:hAnsi="Sylfaen"/>
          <w:sz w:val="21"/>
          <w:szCs w:val="21"/>
        </w:rPr>
      </w:pPr>
      <w:r w:rsidRPr="003F04CE">
        <w:rPr>
          <w:rFonts w:ascii="Sylfaen" w:hAnsi="Sylfaen"/>
          <w:b/>
          <w:sz w:val="21"/>
          <w:szCs w:val="21"/>
        </w:rPr>
        <w:lastRenderedPageBreak/>
        <w:t>Important people/ideas in early psychology</w:t>
      </w:r>
      <w:r w:rsidRPr="003F04CE">
        <w:rPr>
          <w:rFonts w:ascii="Sylfaen" w:hAnsi="Sylfaen"/>
          <w:sz w:val="21"/>
          <w:szCs w:val="21"/>
        </w:rPr>
        <w:t xml:space="preserve"> (Charles Darwin, Wilhelm Wundt, introspection, Sigmund Freud, William James, John Watson, Ivan Pavlov, B.F. Skinner, Carl Rogers, Margaret Washburn)</w:t>
      </w:r>
    </w:p>
    <w:p w:rsidR="004448F7" w:rsidRPr="003F04CE" w:rsidRDefault="004448F7" w:rsidP="004448F7">
      <w:pPr>
        <w:numPr>
          <w:ilvl w:val="0"/>
          <w:numId w:val="3"/>
        </w:numPr>
        <w:rPr>
          <w:rFonts w:ascii="Sylfaen" w:hAnsi="Sylfaen"/>
          <w:sz w:val="21"/>
          <w:szCs w:val="21"/>
        </w:rPr>
      </w:pPr>
      <w:r w:rsidRPr="003F04CE">
        <w:rPr>
          <w:rFonts w:ascii="Sylfaen" w:hAnsi="Sylfaen"/>
          <w:b/>
          <w:sz w:val="21"/>
          <w:szCs w:val="21"/>
        </w:rPr>
        <w:t>Careers in psychology</w:t>
      </w:r>
      <w:r w:rsidRPr="003F04CE">
        <w:rPr>
          <w:rFonts w:ascii="Sylfaen" w:hAnsi="Sylfaen"/>
          <w:sz w:val="21"/>
          <w:szCs w:val="21"/>
        </w:rPr>
        <w:t xml:space="preserve"> (therapists, psychiatrist, psychologist, counselor/social worker, clinical/counseling psychologist, school/educational psycholog</w:t>
      </w:r>
      <w:r>
        <w:rPr>
          <w:rFonts w:ascii="Sylfaen" w:hAnsi="Sylfaen"/>
          <w:sz w:val="21"/>
          <w:szCs w:val="21"/>
        </w:rPr>
        <w:t>ist, environmental</w:t>
      </w:r>
      <w:r w:rsidRPr="003F04CE">
        <w:rPr>
          <w:rFonts w:ascii="Sylfaen" w:hAnsi="Sylfaen"/>
          <w:sz w:val="21"/>
          <w:szCs w:val="21"/>
        </w:rPr>
        <w:t xml:space="preserve"> psychologist, industrial/organizational psychologist, engineering/human factors psychologist, experimental psychologist)</w:t>
      </w:r>
    </w:p>
    <w:p w:rsidR="004448F7" w:rsidRPr="003F69F0" w:rsidRDefault="004448F7" w:rsidP="004448F7">
      <w:pPr>
        <w:numPr>
          <w:ilvl w:val="0"/>
          <w:numId w:val="3"/>
        </w:numPr>
        <w:rPr>
          <w:rFonts w:ascii="Sylfaen" w:hAnsi="Sylfaen"/>
          <w:sz w:val="21"/>
          <w:szCs w:val="21"/>
        </w:rPr>
      </w:pPr>
      <w:r w:rsidRPr="003F04CE">
        <w:rPr>
          <w:rFonts w:ascii="Sylfaen" w:hAnsi="Sylfaen"/>
          <w:b/>
          <w:sz w:val="21"/>
          <w:szCs w:val="21"/>
        </w:rPr>
        <w:t>Modern-</w:t>
      </w:r>
      <w:r>
        <w:rPr>
          <w:rFonts w:ascii="Sylfaen" w:hAnsi="Sylfaen"/>
          <w:b/>
          <w:sz w:val="21"/>
          <w:szCs w:val="21"/>
        </w:rPr>
        <w:t>d</w:t>
      </w:r>
      <w:r w:rsidRPr="003F04CE">
        <w:rPr>
          <w:rFonts w:ascii="Sylfaen" w:hAnsi="Sylfaen"/>
          <w:b/>
          <w:sz w:val="21"/>
          <w:szCs w:val="21"/>
        </w:rPr>
        <w:t xml:space="preserve">ay </w:t>
      </w:r>
      <w:r>
        <w:rPr>
          <w:rFonts w:ascii="Sylfaen" w:hAnsi="Sylfaen"/>
          <w:b/>
          <w:sz w:val="21"/>
          <w:szCs w:val="21"/>
        </w:rPr>
        <w:t>a</w:t>
      </w:r>
      <w:r w:rsidRPr="003F04CE">
        <w:rPr>
          <w:rFonts w:ascii="Sylfaen" w:hAnsi="Sylfaen"/>
          <w:b/>
          <w:sz w:val="21"/>
          <w:szCs w:val="21"/>
        </w:rPr>
        <w:t xml:space="preserve">pproaches to </w:t>
      </w:r>
      <w:r>
        <w:rPr>
          <w:rFonts w:ascii="Sylfaen" w:hAnsi="Sylfaen"/>
          <w:b/>
          <w:sz w:val="21"/>
          <w:szCs w:val="21"/>
        </w:rPr>
        <w:t>p</w:t>
      </w:r>
      <w:r w:rsidRPr="003F04CE">
        <w:rPr>
          <w:rFonts w:ascii="Sylfaen" w:hAnsi="Sylfaen"/>
          <w:b/>
          <w:sz w:val="21"/>
          <w:szCs w:val="21"/>
        </w:rPr>
        <w:t>sychology</w:t>
      </w:r>
      <w:r w:rsidRPr="003F04CE">
        <w:rPr>
          <w:rFonts w:ascii="Sylfaen" w:hAnsi="Sylfaen"/>
          <w:sz w:val="21"/>
          <w:szCs w:val="21"/>
        </w:rPr>
        <w:t>--what they are and advantages and disadvantages (</w:t>
      </w:r>
      <w:proofErr w:type="spellStart"/>
      <w:r w:rsidRPr="003F69F0">
        <w:rPr>
          <w:rFonts w:ascii="Sylfaen" w:hAnsi="Sylfaen"/>
          <w:sz w:val="21"/>
          <w:szCs w:val="21"/>
        </w:rPr>
        <w:t>biopsychological</w:t>
      </w:r>
      <w:proofErr w:type="spellEnd"/>
      <w:r w:rsidRPr="003F69F0">
        <w:rPr>
          <w:rFonts w:ascii="Sylfaen" w:hAnsi="Sylfaen"/>
          <w:sz w:val="21"/>
          <w:szCs w:val="21"/>
        </w:rPr>
        <w:t>, behavioral, humanistic, psychoanalytic, cognitive, sociocultural, eclecticism)</w:t>
      </w:r>
    </w:p>
    <w:p w:rsidR="004448F7" w:rsidRPr="003F69F0" w:rsidRDefault="004448F7" w:rsidP="004448F7">
      <w:pPr>
        <w:rPr>
          <w:rFonts w:ascii="Sylfaen" w:hAnsi="Sylfaen"/>
          <w:b/>
          <w:sz w:val="21"/>
          <w:szCs w:val="21"/>
          <w:u w:val="single"/>
        </w:rPr>
      </w:pPr>
    </w:p>
    <w:p w:rsidR="004448F7" w:rsidRDefault="004448F7" w:rsidP="004448F7">
      <w:pPr>
        <w:rPr>
          <w:rFonts w:ascii="Sylfaen" w:hAnsi="Sylfaen"/>
          <w:b/>
          <w:sz w:val="28"/>
          <w:szCs w:val="28"/>
          <w:u w:val="single"/>
        </w:rPr>
      </w:pPr>
    </w:p>
    <w:p w:rsidR="004448F7" w:rsidRDefault="004448F7" w:rsidP="004448F7">
      <w:pPr>
        <w:rPr>
          <w:rFonts w:ascii="Sylfaen" w:hAnsi="Sylfaen"/>
          <w:b/>
          <w:sz w:val="28"/>
          <w:szCs w:val="28"/>
          <w:u w:val="single"/>
        </w:rPr>
      </w:pPr>
    </w:p>
    <w:p w:rsidR="004448F7" w:rsidRPr="00E41A3B" w:rsidRDefault="004448F7" w:rsidP="004448F7">
      <w:pPr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b/>
          <w:sz w:val="28"/>
          <w:szCs w:val="28"/>
          <w:u w:val="single"/>
        </w:rPr>
        <w:t>Brain, Body, and Behavior (Modules 6 &amp; 7)</w:t>
      </w:r>
      <w:r w:rsidRPr="008C3AC5">
        <w:rPr>
          <w:rFonts w:ascii="Sylfaen" w:hAnsi="Sylfaen"/>
          <w:b/>
          <w:sz w:val="28"/>
          <w:szCs w:val="28"/>
        </w:rPr>
        <w:t xml:space="preserve"> </w:t>
      </w:r>
      <w:r w:rsidRPr="008C3AC5">
        <w:rPr>
          <w:rFonts w:ascii="Sylfaen" w:hAnsi="Sylfaen"/>
          <w:i/>
          <w:sz w:val="21"/>
          <w:szCs w:val="21"/>
        </w:rPr>
        <w:t>Focus on function, not location</w:t>
      </w:r>
    </w:p>
    <w:p w:rsidR="004448F7" w:rsidRPr="003F69F0" w:rsidRDefault="004448F7" w:rsidP="004448F7">
      <w:pPr>
        <w:numPr>
          <w:ilvl w:val="0"/>
          <w:numId w:val="4"/>
        </w:numPr>
        <w:rPr>
          <w:rFonts w:ascii="Sylfaen" w:hAnsi="Sylfaen"/>
          <w:sz w:val="21"/>
          <w:szCs w:val="21"/>
        </w:rPr>
      </w:pPr>
      <w:r w:rsidRPr="003F69F0">
        <w:rPr>
          <w:rFonts w:ascii="Sylfaen" w:hAnsi="Sylfaen"/>
          <w:b/>
          <w:sz w:val="21"/>
          <w:szCs w:val="21"/>
        </w:rPr>
        <w:t xml:space="preserve">Cerebral </w:t>
      </w:r>
      <w:r>
        <w:rPr>
          <w:rFonts w:ascii="Sylfaen" w:hAnsi="Sylfaen"/>
          <w:b/>
          <w:sz w:val="21"/>
          <w:szCs w:val="21"/>
        </w:rPr>
        <w:t>c</w:t>
      </w:r>
      <w:r w:rsidRPr="003F69F0">
        <w:rPr>
          <w:rFonts w:ascii="Sylfaen" w:hAnsi="Sylfaen"/>
          <w:b/>
          <w:sz w:val="21"/>
          <w:szCs w:val="21"/>
        </w:rPr>
        <w:t>ortex</w:t>
      </w:r>
      <w:r w:rsidRPr="003F69F0">
        <w:rPr>
          <w:rFonts w:ascii="Sylfaen" w:hAnsi="Sylfaen"/>
          <w:sz w:val="21"/>
          <w:szCs w:val="21"/>
        </w:rPr>
        <w:t xml:space="preserve"> (left hemisphere, right hemisphere, dominance, fissure, corpus callosum, frontal lobe, parietal lobe, temporal lobe, occipital lobe)</w:t>
      </w:r>
    </w:p>
    <w:p w:rsidR="004448F7" w:rsidRPr="003F69F0" w:rsidRDefault="004448F7" w:rsidP="004448F7">
      <w:pPr>
        <w:numPr>
          <w:ilvl w:val="0"/>
          <w:numId w:val="4"/>
        </w:numPr>
        <w:rPr>
          <w:rFonts w:ascii="Sylfaen" w:hAnsi="Sylfaen"/>
          <w:sz w:val="21"/>
          <w:szCs w:val="21"/>
        </w:rPr>
      </w:pPr>
      <w:r w:rsidRPr="003F69F0">
        <w:rPr>
          <w:rFonts w:ascii="Sylfaen" w:hAnsi="Sylfaen"/>
          <w:b/>
          <w:sz w:val="21"/>
          <w:szCs w:val="21"/>
        </w:rPr>
        <w:t xml:space="preserve">Lower </w:t>
      </w:r>
      <w:r>
        <w:rPr>
          <w:rFonts w:ascii="Sylfaen" w:hAnsi="Sylfaen"/>
          <w:b/>
          <w:sz w:val="21"/>
          <w:szCs w:val="21"/>
        </w:rPr>
        <w:t>b</w:t>
      </w:r>
      <w:r w:rsidRPr="003F69F0">
        <w:rPr>
          <w:rFonts w:ascii="Sylfaen" w:hAnsi="Sylfaen"/>
          <w:b/>
          <w:sz w:val="21"/>
          <w:szCs w:val="21"/>
        </w:rPr>
        <w:t>rain</w:t>
      </w:r>
      <w:r w:rsidRPr="003F69F0">
        <w:rPr>
          <w:rFonts w:ascii="Sylfaen" w:hAnsi="Sylfaen"/>
          <w:sz w:val="21"/>
          <w:szCs w:val="21"/>
        </w:rPr>
        <w:t xml:space="preserve"> (thalamus, hypothalamus, amygdal</w:t>
      </w:r>
      <w:r>
        <w:rPr>
          <w:rFonts w:ascii="Sylfaen" w:hAnsi="Sylfaen"/>
          <w:sz w:val="21"/>
          <w:szCs w:val="21"/>
        </w:rPr>
        <w:t>a</w:t>
      </w:r>
      <w:r w:rsidRPr="003F69F0">
        <w:rPr>
          <w:rFonts w:ascii="Sylfaen" w:hAnsi="Sylfaen"/>
          <w:sz w:val="21"/>
          <w:szCs w:val="21"/>
        </w:rPr>
        <w:t>, hippocampus, cerebellum brainstem, reticular activating system)</w:t>
      </w:r>
    </w:p>
    <w:p w:rsidR="004448F7" w:rsidRPr="003F69F0" w:rsidRDefault="004448F7" w:rsidP="004448F7">
      <w:pPr>
        <w:numPr>
          <w:ilvl w:val="0"/>
          <w:numId w:val="4"/>
        </w:numPr>
        <w:rPr>
          <w:rFonts w:ascii="Sylfaen" w:hAnsi="Sylfaen"/>
          <w:sz w:val="21"/>
          <w:szCs w:val="21"/>
        </w:rPr>
      </w:pPr>
      <w:r w:rsidRPr="003F69F0">
        <w:rPr>
          <w:rFonts w:ascii="Sylfaen" w:hAnsi="Sylfaen"/>
          <w:b/>
          <w:sz w:val="21"/>
          <w:szCs w:val="21"/>
        </w:rPr>
        <w:t xml:space="preserve">The </w:t>
      </w:r>
      <w:r>
        <w:rPr>
          <w:rFonts w:ascii="Sylfaen" w:hAnsi="Sylfaen"/>
          <w:b/>
          <w:sz w:val="21"/>
          <w:szCs w:val="21"/>
        </w:rPr>
        <w:t>n</w:t>
      </w:r>
      <w:r w:rsidRPr="003F69F0">
        <w:rPr>
          <w:rFonts w:ascii="Sylfaen" w:hAnsi="Sylfaen"/>
          <w:b/>
          <w:sz w:val="21"/>
          <w:szCs w:val="21"/>
        </w:rPr>
        <w:t>euron</w:t>
      </w:r>
      <w:r w:rsidRPr="003F69F0">
        <w:rPr>
          <w:rFonts w:ascii="Sylfaen" w:hAnsi="Sylfaen"/>
          <w:sz w:val="21"/>
          <w:szCs w:val="21"/>
        </w:rPr>
        <w:t xml:space="preserve"> (axon, dendrites, cell body, synapse, vesicles, neurotransmitters)</w:t>
      </w:r>
    </w:p>
    <w:p w:rsidR="004448F7" w:rsidRPr="003F69F0" w:rsidRDefault="004448F7" w:rsidP="004448F7">
      <w:pPr>
        <w:numPr>
          <w:ilvl w:val="0"/>
          <w:numId w:val="4"/>
        </w:numPr>
        <w:rPr>
          <w:rFonts w:ascii="Sylfaen" w:hAnsi="Sylfaen"/>
          <w:sz w:val="21"/>
          <w:szCs w:val="21"/>
        </w:rPr>
      </w:pPr>
      <w:r w:rsidRPr="003F69F0">
        <w:rPr>
          <w:rFonts w:ascii="Sylfaen" w:hAnsi="Sylfaen"/>
          <w:b/>
          <w:sz w:val="21"/>
          <w:szCs w:val="21"/>
        </w:rPr>
        <w:t xml:space="preserve">The </w:t>
      </w:r>
      <w:r>
        <w:rPr>
          <w:rFonts w:ascii="Sylfaen" w:hAnsi="Sylfaen"/>
          <w:b/>
          <w:sz w:val="21"/>
          <w:szCs w:val="21"/>
        </w:rPr>
        <w:t>c</w:t>
      </w:r>
      <w:r w:rsidRPr="003F69F0">
        <w:rPr>
          <w:rFonts w:ascii="Sylfaen" w:hAnsi="Sylfaen"/>
          <w:b/>
          <w:sz w:val="21"/>
          <w:szCs w:val="21"/>
        </w:rPr>
        <w:t xml:space="preserve">entral and </w:t>
      </w:r>
      <w:r>
        <w:rPr>
          <w:rFonts w:ascii="Sylfaen" w:hAnsi="Sylfaen"/>
          <w:b/>
          <w:sz w:val="21"/>
          <w:szCs w:val="21"/>
        </w:rPr>
        <w:t>p</w:t>
      </w:r>
      <w:r w:rsidRPr="003F69F0">
        <w:rPr>
          <w:rFonts w:ascii="Sylfaen" w:hAnsi="Sylfaen"/>
          <w:b/>
          <w:sz w:val="21"/>
          <w:szCs w:val="21"/>
        </w:rPr>
        <w:t xml:space="preserve">eripheral </w:t>
      </w:r>
      <w:r>
        <w:rPr>
          <w:rFonts w:ascii="Sylfaen" w:hAnsi="Sylfaen"/>
          <w:b/>
          <w:sz w:val="21"/>
          <w:szCs w:val="21"/>
        </w:rPr>
        <w:t>n</w:t>
      </w:r>
      <w:r w:rsidRPr="003F69F0">
        <w:rPr>
          <w:rFonts w:ascii="Sylfaen" w:hAnsi="Sylfaen"/>
          <w:b/>
          <w:sz w:val="21"/>
          <w:szCs w:val="21"/>
        </w:rPr>
        <w:t xml:space="preserve">ervous </w:t>
      </w:r>
      <w:r>
        <w:rPr>
          <w:rFonts w:ascii="Sylfaen" w:hAnsi="Sylfaen"/>
          <w:b/>
          <w:sz w:val="21"/>
          <w:szCs w:val="21"/>
        </w:rPr>
        <w:t>s</w:t>
      </w:r>
      <w:r w:rsidRPr="003F69F0">
        <w:rPr>
          <w:rFonts w:ascii="Sylfaen" w:hAnsi="Sylfaen"/>
          <w:b/>
          <w:sz w:val="21"/>
          <w:szCs w:val="21"/>
        </w:rPr>
        <w:t xml:space="preserve">ystems </w:t>
      </w:r>
      <w:r w:rsidRPr="003F69F0">
        <w:rPr>
          <w:rFonts w:ascii="Sylfaen" w:hAnsi="Sylfaen"/>
          <w:sz w:val="21"/>
          <w:szCs w:val="21"/>
        </w:rPr>
        <w:t>(spinal cord, reflex, somatic nervous system, autonomic nervous system, parasympathetic nervous system, sympathetic nervous system)</w:t>
      </w:r>
    </w:p>
    <w:p w:rsidR="004448F7" w:rsidRPr="003F69F0" w:rsidRDefault="004448F7" w:rsidP="004448F7">
      <w:pPr>
        <w:numPr>
          <w:ilvl w:val="0"/>
          <w:numId w:val="4"/>
        </w:numPr>
        <w:rPr>
          <w:rFonts w:ascii="Sylfaen" w:hAnsi="Sylfaen"/>
          <w:sz w:val="21"/>
          <w:szCs w:val="21"/>
        </w:rPr>
      </w:pPr>
      <w:r w:rsidRPr="003F69F0">
        <w:rPr>
          <w:rFonts w:ascii="Sylfaen" w:hAnsi="Sylfaen"/>
          <w:b/>
          <w:sz w:val="21"/>
          <w:szCs w:val="21"/>
        </w:rPr>
        <w:t xml:space="preserve">The </w:t>
      </w:r>
      <w:r>
        <w:rPr>
          <w:rFonts w:ascii="Sylfaen" w:hAnsi="Sylfaen"/>
          <w:b/>
          <w:sz w:val="21"/>
          <w:szCs w:val="21"/>
        </w:rPr>
        <w:t>e</w:t>
      </w:r>
      <w:r w:rsidRPr="003F69F0">
        <w:rPr>
          <w:rFonts w:ascii="Sylfaen" w:hAnsi="Sylfaen"/>
          <w:b/>
          <w:sz w:val="21"/>
          <w:szCs w:val="21"/>
        </w:rPr>
        <w:t>ndocrine system</w:t>
      </w:r>
      <w:r w:rsidRPr="003F69F0">
        <w:rPr>
          <w:rFonts w:ascii="Sylfaen" w:hAnsi="Sylfaen"/>
          <w:sz w:val="21"/>
          <w:szCs w:val="21"/>
        </w:rPr>
        <w:t xml:space="preserve"> (hormones, glands, pituitary gland, thyroid gland, adrenal gland, gonads, androgen, estrogen)</w:t>
      </w:r>
    </w:p>
    <w:p w:rsidR="004448F7" w:rsidRPr="003F69F0" w:rsidRDefault="004448F7" w:rsidP="004448F7">
      <w:pPr>
        <w:numPr>
          <w:ilvl w:val="0"/>
          <w:numId w:val="4"/>
        </w:numPr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>O</w:t>
      </w:r>
      <w:r w:rsidRPr="003F69F0">
        <w:rPr>
          <w:rFonts w:ascii="Sylfaen" w:hAnsi="Sylfaen"/>
          <w:b/>
          <w:sz w:val="21"/>
          <w:szCs w:val="21"/>
        </w:rPr>
        <w:t xml:space="preserve">ther </w:t>
      </w:r>
      <w:r w:rsidRPr="003F69F0">
        <w:rPr>
          <w:rFonts w:ascii="Sylfaen" w:hAnsi="Sylfaen"/>
          <w:sz w:val="21"/>
          <w:szCs w:val="21"/>
        </w:rPr>
        <w:t xml:space="preserve">(why psychologists study the brain, </w:t>
      </w:r>
      <w:r>
        <w:rPr>
          <w:rFonts w:ascii="Sylfaen" w:hAnsi="Sylfaen"/>
          <w:sz w:val="21"/>
          <w:szCs w:val="21"/>
        </w:rPr>
        <w:t xml:space="preserve">why psychologists study the body, </w:t>
      </w:r>
      <w:r w:rsidRPr="003F69F0">
        <w:rPr>
          <w:rFonts w:ascii="Sylfaen" w:hAnsi="Sylfaen"/>
          <w:sz w:val="21"/>
          <w:szCs w:val="21"/>
        </w:rPr>
        <w:t>how alcohol affects the brain, differences between the male and female brain</w:t>
      </w:r>
      <w:r>
        <w:rPr>
          <w:rFonts w:ascii="Sylfaen" w:hAnsi="Sylfaen"/>
          <w:sz w:val="21"/>
          <w:szCs w:val="21"/>
        </w:rPr>
        <w:t>, Phineas Gage</w:t>
      </w:r>
      <w:r w:rsidRPr="003F69F0">
        <w:rPr>
          <w:rFonts w:ascii="Sylfaen" w:hAnsi="Sylfaen"/>
          <w:sz w:val="21"/>
          <w:szCs w:val="21"/>
        </w:rPr>
        <w:t>)</w:t>
      </w:r>
    </w:p>
    <w:p w:rsidR="004448F7" w:rsidRPr="00E41A3B" w:rsidRDefault="004448F7" w:rsidP="004448F7">
      <w:pPr>
        <w:rPr>
          <w:rFonts w:ascii="Sylfaen" w:hAnsi="Sylfaen"/>
        </w:rPr>
      </w:pPr>
    </w:p>
    <w:p w:rsidR="004448F7" w:rsidRPr="00E41A3B" w:rsidRDefault="004448F7" w:rsidP="004448F7">
      <w:pPr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b/>
          <w:sz w:val="28"/>
          <w:szCs w:val="28"/>
          <w:u w:val="single"/>
        </w:rPr>
        <w:t>Methods of Psychology (Module 4</w:t>
      </w:r>
      <w:r w:rsidRPr="00E41A3B">
        <w:rPr>
          <w:rFonts w:ascii="Sylfaen" w:hAnsi="Sylfaen"/>
          <w:b/>
          <w:sz w:val="28"/>
          <w:szCs w:val="28"/>
          <w:u w:val="single"/>
        </w:rPr>
        <w:t>)</w:t>
      </w:r>
    </w:p>
    <w:p w:rsidR="004448F7" w:rsidRPr="003F69F0" w:rsidRDefault="004448F7" w:rsidP="004448F7">
      <w:pPr>
        <w:numPr>
          <w:ilvl w:val="0"/>
          <w:numId w:val="5"/>
        </w:numPr>
        <w:rPr>
          <w:rFonts w:ascii="Sylfaen" w:hAnsi="Sylfaen"/>
          <w:sz w:val="21"/>
          <w:szCs w:val="21"/>
        </w:rPr>
      </w:pPr>
      <w:r w:rsidRPr="003F69F0">
        <w:rPr>
          <w:rFonts w:ascii="Sylfaen" w:hAnsi="Sylfaen"/>
          <w:b/>
          <w:sz w:val="21"/>
          <w:szCs w:val="21"/>
        </w:rPr>
        <w:t>Placebos</w:t>
      </w:r>
      <w:r w:rsidRPr="003F69F0">
        <w:rPr>
          <w:rFonts w:ascii="Sylfaen" w:hAnsi="Sylfaen"/>
          <w:sz w:val="21"/>
          <w:szCs w:val="21"/>
        </w:rPr>
        <w:t xml:space="preserve"> (purpose of using them, the pla</w:t>
      </w:r>
      <w:r>
        <w:rPr>
          <w:rFonts w:ascii="Sylfaen" w:hAnsi="Sylfaen"/>
          <w:sz w:val="21"/>
          <w:szCs w:val="21"/>
        </w:rPr>
        <w:t>cebo effect</w:t>
      </w:r>
      <w:r w:rsidRPr="003F69F0">
        <w:rPr>
          <w:rFonts w:ascii="Sylfaen" w:hAnsi="Sylfaen"/>
          <w:sz w:val="21"/>
          <w:szCs w:val="21"/>
        </w:rPr>
        <w:t>)</w:t>
      </w:r>
    </w:p>
    <w:p w:rsidR="004448F7" w:rsidRPr="003F69F0" w:rsidRDefault="004448F7" w:rsidP="004448F7">
      <w:pPr>
        <w:numPr>
          <w:ilvl w:val="0"/>
          <w:numId w:val="5"/>
        </w:numPr>
        <w:rPr>
          <w:rFonts w:ascii="Sylfaen" w:hAnsi="Sylfaen"/>
          <w:sz w:val="21"/>
          <w:szCs w:val="21"/>
        </w:rPr>
      </w:pPr>
      <w:r w:rsidRPr="003F69F0">
        <w:rPr>
          <w:rFonts w:ascii="Sylfaen" w:hAnsi="Sylfaen"/>
          <w:b/>
          <w:sz w:val="21"/>
          <w:szCs w:val="21"/>
        </w:rPr>
        <w:t xml:space="preserve">Experiments </w:t>
      </w:r>
      <w:r w:rsidRPr="003F69F0">
        <w:rPr>
          <w:rFonts w:ascii="Sylfaen" w:hAnsi="Sylfaen"/>
          <w:sz w:val="21"/>
          <w:szCs w:val="21"/>
        </w:rPr>
        <w:t>(control group, experimental group, double-blind study, subjects, random assignment, hypothesis, variables, independent variable, dependent variable, confounding variable)</w:t>
      </w:r>
    </w:p>
    <w:p w:rsidR="004448F7" w:rsidRPr="003F69F0" w:rsidRDefault="004448F7" w:rsidP="004448F7">
      <w:pPr>
        <w:numPr>
          <w:ilvl w:val="0"/>
          <w:numId w:val="5"/>
        </w:numPr>
        <w:rPr>
          <w:rFonts w:ascii="Sylfaen" w:hAnsi="Sylfaen"/>
          <w:sz w:val="21"/>
          <w:szCs w:val="21"/>
        </w:rPr>
      </w:pPr>
      <w:r w:rsidRPr="003F69F0">
        <w:rPr>
          <w:rFonts w:ascii="Sylfaen" w:hAnsi="Sylfaen"/>
          <w:b/>
          <w:sz w:val="21"/>
          <w:szCs w:val="21"/>
        </w:rPr>
        <w:t>Other methods o</w:t>
      </w:r>
      <w:r>
        <w:rPr>
          <w:rFonts w:ascii="Sylfaen" w:hAnsi="Sylfaen"/>
          <w:b/>
          <w:sz w:val="21"/>
          <w:szCs w:val="21"/>
        </w:rPr>
        <w:t>f research and their advantages/</w:t>
      </w:r>
      <w:r w:rsidRPr="003F69F0">
        <w:rPr>
          <w:rFonts w:ascii="Sylfaen" w:hAnsi="Sylfaen"/>
          <w:b/>
          <w:sz w:val="21"/>
          <w:szCs w:val="21"/>
        </w:rPr>
        <w:t>disadvantages</w:t>
      </w:r>
      <w:r w:rsidRPr="003F69F0">
        <w:rPr>
          <w:rFonts w:ascii="Sylfaen" w:hAnsi="Sylfaen"/>
          <w:sz w:val="21"/>
          <w:szCs w:val="21"/>
        </w:rPr>
        <w:t xml:space="preserve"> (field study, survey method, representative sample, naturalistic observation, interview, case study, psychological test, cross-sectional method, longitudinal method)</w:t>
      </w:r>
    </w:p>
    <w:p w:rsidR="004448F7" w:rsidRPr="003F69F0" w:rsidRDefault="004448F7" w:rsidP="004448F7">
      <w:pPr>
        <w:numPr>
          <w:ilvl w:val="0"/>
          <w:numId w:val="5"/>
        </w:numPr>
        <w:rPr>
          <w:rFonts w:ascii="Sylfaen" w:hAnsi="Sylfaen"/>
          <w:b/>
          <w:sz w:val="21"/>
          <w:szCs w:val="21"/>
        </w:rPr>
      </w:pPr>
      <w:r w:rsidRPr="003F69F0">
        <w:rPr>
          <w:rFonts w:ascii="Sylfaen" w:hAnsi="Sylfaen"/>
          <w:b/>
          <w:sz w:val="21"/>
          <w:szCs w:val="21"/>
        </w:rPr>
        <w:t>Correlation vs. causation</w:t>
      </w:r>
    </w:p>
    <w:p w:rsidR="004448F7" w:rsidRPr="003F69F0" w:rsidRDefault="004448F7" w:rsidP="004448F7">
      <w:pPr>
        <w:numPr>
          <w:ilvl w:val="0"/>
          <w:numId w:val="5"/>
        </w:numPr>
        <w:rPr>
          <w:rFonts w:ascii="Sylfaen" w:hAnsi="Sylfaen"/>
          <w:sz w:val="21"/>
          <w:szCs w:val="21"/>
        </w:rPr>
      </w:pPr>
      <w:r w:rsidRPr="003F69F0">
        <w:rPr>
          <w:rFonts w:ascii="Sylfaen" w:hAnsi="Sylfaen"/>
          <w:b/>
          <w:sz w:val="21"/>
          <w:szCs w:val="21"/>
        </w:rPr>
        <w:t>Ethics in experimentation</w:t>
      </w:r>
      <w:r w:rsidRPr="003F69F0">
        <w:rPr>
          <w:rFonts w:ascii="Sylfaen" w:hAnsi="Sylfaen"/>
          <w:sz w:val="21"/>
          <w:szCs w:val="21"/>
        </w:rPr>
        <w:t xml:space="preserve"> (six guidelines, Stanley Milgram’s obedience study, Phillip Zimbardo’s Stanford Prison Experiment)</w:t>
      </w:r>
    </w:p>
    <w:p w:rsidR="004448F7" w:rsidRPr="00E41A3B" w:rsidRDefault="004448F7" w:rsidP="004448F7">
      <w:pPr>
        <w:rPr>
          <w:rFonts w:ascii="Sylfaen" w:hAnsi="Sylfaen"/>
        </w:rPr>
      </w:pPr>
    </w:p>
    <w:p w:rsidR="004448F7" w:rsidRPr="00E41A3B" w:rsidRDefault="004448F7" w:rsidP="004448F7">
      <w:pPr>
        <w:rPr>
          <w:rFonts w:ascii="Sylfaen" w:hAnsi="Sylfaen"/>
          <w:b/>
          <w:sz w:val="28"/>
          <w:szCs w:val="28"/>
          <w:u w:val="single"/>
        </w:rPr>
      </w:pPr>
      <w:r w:rsidRPr="00E41A3B">
        <w:rPr>
          <w:rFonts w:ascii="Sylfaen" w:hAnsi="Sylfaen"/>
          <w:b/>
          <w:sz w:val="28"/>
          <w:szCs w:val="28"/>
          <w:u w:val="single"/>
        </w:rPr>
        <w:t>Infancy and Childhood (</w:t>
      </w:r>
      <w:r>
        <w:rPr>
          <w:rFonts w:ascii="Sylfaen" w:hAnsi="Sylfaen"/>
          <w:b/>
          <w:sz w:val="28"/>
          <w:szCs w:val="28"/>
          <w:u w:val="single"/>
        </w:rPr>
        <w:t>Modules 14 &amp; 15</w:t>
      </w:r>
      <w:r w:rsidRPr="00E41A3B">
        <w:rPr>
          <w:rFonts w:ascii="Sylfaen" w:hAnsi="Sylfaen"/>
          <w:b/>
          <w:sz w:val="28"/>
          <w:szCs w:val="28"/>
          <w:u w:val="single"/>
        </w:rPr>
        <w:t>)</w:t>
      </w:r>
    </w:p>
    <w:p w:rsidR="004448F7" w:rsidRPr="003F69F0" w:rsidRDefault="004448F7" w:rsidP="004448F7">
      <w:pPr>
        <w:numPr>
          <w:ilvl w:val="0"/>
          <w:numId w:val="6"/>
        </w:numPr>
        <w:spacing w:line="300" w:lineRule="exact"/>
        <w:rPr>
          <w:rFonts w:ascii="Sylfaen" w:hAnsi="Sylfaen"/>
          <w:sz w:val="21"/>
          <w:szCs w:val="21"/>
        </w:rPr>
      </w:pPr>
      <w:r w:rsidRPr="003F69F0">
        <w:rPr>
          <w:rFonts w:ascii="Sylfaen" w:hAnsi="Sylfaen"/>
          <w:b/>
          <w:sz w:val="21"/>
          <w:szCs w:val="21"/>
        </w:rPr>
        <w:t xml:space="preserve">The </w:t>
      </w:r>
      <w:r>
        <w:rPr>
          <w:rFonts w:ascii="Sylfaen" w:hAnsi="Sylfaen"/>
          <w:b/>
          <w:sz w:val="21"/>
          <w:szCs w:val="21"/>
        </w:rPr>
        <w:t>b</w:t>
      </w:r>
      <w:r w:rsidRPr="003F69F0">
        <w:rPr>
          <w:rFonts w:ascii="Sylfaen" w:hAnsi="Sylfaen"/>
          <w:b/>
          <w:sz w:val="21"/>
          <w:szCs w:val="21"/>
        </w:rPr>
        <w:t>asics</w:t>
      </w:r>
      <w:r w:rsidRPr="003F69F0">
        <w:rPr>
          <w:rFonts w:ascii="Sylfaen" w:hAnsi="Sylfaen"/>
          <w:i/>
          <w:sz w:val="21"/>
          <w:szCs w:val="21"/>
        </w:rPr>
        <w:t xml:space="preserve"> </w:t>
      </w:r>
      <w:r w:rsidRPr="003F69F0">
        <w:rPr>
          <w:rFonts w:ascii="Sylfaen" w:hAnsi="Sylfaen"/>
          <w:sz w:val="21"/>
          <w:szCs w:val="21"/>
        </w:rPr>
        <w:t>(definition of developmental psychology, why study childhood, the domains of development in psychology)</w:t>
      </w:r>
    </w:p>
    <w:p w:rsidR="004448F7" w:rsidRPr="003F69F0" w:rsidRDefault="004448F7" w:rsidP="004448F7">
      <w:pPr>
        <w:numPr>
          <w:ilvl w:val="0"/>
          <w:numId w:val="6"/>
        </w:numPr>
        <w:spacing w:line="300" w:lineRule="exact"/>
        <w:rPr>
          <w:rFonts w:ascii="Sylfaen" w:hAnsi="Sylfaen"/>
          <w:sz w:val="21"/>
          <w:szCs w:val="21"/>
        </w:rPr>
      </w:pPr>
      <w:r w:rsidRPr="003F69F0">
        <w:rPr>
          <w:rFonts w:ascii="Sylfaen" w:hAnsi="Sylfaen"/>
          <w:b/>
          <w:sz w:val="21"/>
          <w:szCs w:val="21"/>
        </w:rPr>
        <w:t xml:space="preserve">Heredity vs. </w:t>
      </w:r>
      <w:r>
        <w:rPr>
          <w:rFonts w:ascii="Sylfaen" w:hAnsi="Sylfaen"/>
          <w:b/>
          <w:sz w:val="21"/>
          <w:szCs w:val="21"/>
        </w:rPr>
        <w:t>e</w:t>
      </w:r>
      <w:r w:rsidRPr="003F69F0">
        <w:rPr>
          <w:rFonts w:ascii="Sylfaen" w:hAnsi="Sylfaen"/>
          <w:b/>
          <w:sz w:val="21"/>
          <w:szCs w:val="21"/>
        </w:rPr>
        <w:t>nvironment</w:t>
      </w:r>
      <w:r w:rsidRPr="003F69F0">
        <w:rPr>
          <w:rFonts w:ascii="Sylfaen" w:hAnsi="Sylfaen"/>
          <w:sz w:val="21"/>
          <w:szCs w:val="21"/>
        </w:rPr>
        <w:t xml:space="preserve"> (genes, chromosomes, zygote, fraternal twins, identical twins, teratogenic effects, characteristics that seem to be hereditary)</w:t>
      </w:r>
    </w:p>
    <w:p w:rsidR="004448F7" w:rsidRPr="003F69F0" w:rsidRDefault="004448F7" w:rsidP="004448F7">
      <w:pPr>
        <w:numPr>
          <w:ilvl w:val="0"/>
          <w:numId w:val="6"/>
        </w:numPr>
        <w:spacing w:line="300" w:lineRule="exact"/>
        <w:rPr>
          <w:rFonts w:ascii="Sylfaen" w:hAnsi="Sylfaen"/>
          <w:sz w:val="21"/>
          <w:szCs w:val="21"/>
        </w:rPr>
      </w:pPr>
      <w:r w:rsidRPr="003F69F0">
        <w:rPr>
          <w:rFonts w:ascii="Sylfaen" w:hAnsi="Sylfaen"/>
          <w:b/>
          <w:sz w:val="21"/>
          <w:szCs w:val="21"/>
        </w:rPr>
        <w:t>Development</w:t>
      </w:r>
      <w:r>
        <w:rPr>
          <w:rFonts w:ascii="Sylfaen" w:hAnsi="Sylfaen"/>
          <w:b/>
          <w:sz w:val="21"/>
          <w:szCs w:val="21"/>
        </w:rPr>
        <w:t>al patterns</w:t>
      </w:r>
      <w:r w:rsidRPr="003F69F0">
        <w:rPr>
          <w:rFonts w:ascii="Sylfaen" w:hAnsi="Sylfaen"/>
          <w:sz w:val="21"/>
          <w:szCs w:val="21"/>
        </w:rPr>
        <w:t xml:space="preserve"> (infant reflexes, maturation, growth cycles, imprinting, critical period, feral children, </w:t>
      </w:r>
      <w:smartTag w:uri="urn:schemas-microsoft-com:office:smarttags" w:element="place">
        <w:r w:rsidRPr="003F69F0">
          <w:rPr>
            <w:rFonts w:ascii="Sylfaen" w:hAnsi="Sylfaen"/>
            <w:sz w:val="21"/>
            <w:szCs w:val="21"/>
          </w:rPr>
          <w:t>Harlow</w:t>
        </w:r>
      </w:smartTag>
      <w:r w:rsidRPr="003F69F0">
        <w:rPr>
          <w:rFonts w:ascii="Sylfaen" w:hAnsi="Sylfaen"/>
          <w:sz w:val="21"/>
          <w:szCs w:val="21"/>
        </w:rPr>
        <w:t>’s monkeys)</w:t>
      </w:r>
    </w:p>
    <w:p w:rsidR="004448F7" w:rsidRPr="003F69F0" w:rsidRDefault="004448F7" w:rsidP="004448F7">
      <w:pPr>
        <w:numPr>
          <w:ilvl w:val="0"/>
          <w:numId w:val="6"/>
        </w:numPr>
        <w:spacing w:line="300" w:lineRule="exact"/>
        <w:rPr>
          <w:rFonts w:ascii="Sylfaen" w:hAnsi="Sylfaen"/>
          <w:sz w:val="21"/>
          <w:szCs w:val="21"/>
        </w:rPr>
      </w:pPr>
      <w:r w:rsidRPr="003F69F0">
        <w:rPr>
          <w:rFonts w:ascii="Sylfaen" w:hAnsi="Sylfaen"/>
          <w:b/>
          <w:sz w:val="21"/>
          <w:szCs w:val="21"/>
        </w:rPr>
        <w:lastRenderedPageBreak/>
        <w:t>Attachment</w:t>
      </w:r>
      <w:r w:rsidRPr="003F69F0">
        <w:rPr>
          <w:rFonts w:ascii="Sylfaen" w:hAnsi="Sylfaen"/>
          <w:sz w:val="21"/>
          <w:szCs w:val="21"/>
        </w:rPr>
        <w:t xml:space="preserve"> (</w:t>
      </w:r>
      <w:r>
        <w:rPr>
          <w:rFonts w:ascii="Sylfaen" w:hAnsi="Sylfaen"/>
          <w:sz w:val="21"/>
          <w:szCs w:val="21"/>
        </w:rPr>
        <w:t xml:space="preserve">importance; </w:t>
      </w:r>
      <w:r w:rsidRPr="003F69F0">
        <w:rPr>
          <w:rFonts w:ascii="Sylfaen" w:hAnsi="Sylfaen"/>
          <w:sz w:val="21"/>
          <w:szCs w:val="21"/>
        </w:rPr>
        <w:t>avoidant, insecure attachment; ambivalent, insecure attachment; secure attachment; critical period for attachment)</w:t>
      </w:r>
    </w:p>
    <w:p w:rsidR="004448F7" w:rsidRPr="003F69F0" w:rsidRDefault="004448F7" w:rsidP="004448F7">
      <w:pPr>
        <w:numPr>
          <w:ilvl w:val="0"/>
          <w:numId w:val="6"/>
        </w:numPr>
        <w:spacing w:line="300" w:lineRule="exact"/>
        <w:rPr>
          <w:rFonts w:ascii="Sylfaen" w:hAnsi="Sylfaen"/>
          <w:sz w:val="21"/>
          <w:szCs w:val="21"/>
        </w:rPr>
      </w:pPr>
      <w:r w:rsidRPr="003F69F0">
        <w:rPr>
          <w:rFonts w:ascii="Sylfaen" w:hAnsi="Sylfaen"/>
          <w:b/>
          <w:sz w:val="21"/>
          <w:szCs w:val="21"/>
        </w:rPr>
        <w:t xml:space="preserve">The </w:t>
      </w:r>
      <w:r>
        <w:rPr>
          <w:rFonts w:ascii="Sylfaen" w:hAnsi="Sylfaen"/>
          <w:b/>
          <w:sz w:val="21"/>
          <w:szCs w:val="21"/>
        </w:rPr>
        <w:t>f</w:t>
      </w:r>
      <w:r w:rsidRPr="003F69F0">
        <w:rPr>
          <w:rFonts w:ascii="Sylfaen" w:hAnsi="Sylfaen"/>
          <w:b/>
          <w:sz w:val="21"/>
          <w:szCs w:val="21"/>
        </w:rPr>
        <w:t>amily</w:t>
      </w:r>
      <w:r w:rsidRPr="003F69F0">
        <w:rPr>
          <w:rFonts w:ascii="Sylfaen" w:hAnsi="Sylfaen"/>
          <w:sz w:val="21"/>
          <w:szCs w:val="21"/>
        </w:rPr>
        <w:t xml:space="preserve"> (nuclear family, extended family, blended family, importance of fathers, effects of mother working outside the home, effects of marital conflict on children)</w:t>
      </w:r>
    </w:p>
    <w:p w:rsidR="004448F7" w:rsidRPr="003F69F0" w:rsidRDefault="004448F7" w:rsidP="004448F7">
      <w:pPr>
        <w:numPr>
          <w:ilvl w:val="0"/>
          <w:numId w:val="6"/>
        </w:numPr>
        <w:spacing w:line="300" w:lineRule="exact"/>
        <w:rPr>
          <w:rFonts w:ascii="Sylfaen" w:hAnsi="Sylfaen"/>
          <w:sz w:val="21"/>
          <w:szCs w:val="21"/>
        </w:rPr>
      </w:pPr>
      <w:r w:rsidRPr="003F69F0">
        <w:rPr>
          <w:rFonts w:ascii="Sylfaen" w:hAnsi="Sylfaen"/>
          <w:b/>
          <w:sz w:val="21"/>
          <w:szCs w:val="21"/>
        </w:rPr>
        <w:t xml:space="preserve">Parenting </w:t>
      </w:r>
      <w:r w:rsidRPr="003F69F0">
        <w:rPr>
          <w:rFonts w:ascii="Sylfaen" w:hAnsi="Sylfaen"/>
          <w:sz w:val="21"/>
          <w:szCs w:val="21"/>
        </w:rPr>
        <w:t>(permissive, authoritarian, authoritative, most important components for a child’s healthy development)</w:t>
      </w:r>
    </w:p>
    <w:p w:rsidR="004448F7" w:rsidRPr="003F69F0" w:rsidRDefault="004448F7" w:rsidP="004448F7">
      <w:pPr>
        <w:numPr>
          <w:ilvl w:val="0"/>
          <w:numId w:val="6"/>
        </w:numPr>
        <w:spacing w:line="300" w:lineRule="exact"/>
        <w:rPr>
          <w:rFonts w:ascii="Sylfaen" w:hAnsi="Sylfaen"/>
          <w:sz w:val="21"/>
          <w:szCs w:val="21"/>
        </w:rPr>
      </w:pPr>
      <w:r w:rsidRPr="003F69F0">
        <w:rPr>
          <w:rFonts w:ascii="Sylfaen" w:hAnsi="Sylfaen"/>
          <w:b/>
          <w:sz w:val="21"/>
          <w:szCs w:val="21"/>
        </w:rPr>
        <w:t xml:space="preserve">Child </w:t>
      </w:r>
      <w:r>
        <w:rPr>
          <w:rFonts w:ascii="Sylfaen" w:hAnsi="Sylfaen"/>
          <w:b/>
          <w:sz w:val="21"/>
          <w:szCs w:val="21"/>
        </w:rPr>
        <w:t>a</w:t>
      </w:r>
      <w:r w:rsidRPr="003F69F0">
        <w:rPr>
          <w:rFonts w:ascii="Sylfaen" w:hAnsi="Sylfaen"/>
          <w:b/>
          <w:sz w:val="21"/>
          <w:szCs w:val="21"/>
        </w:rPr>
        <w:t>buse</w:t>
      </w:r>
      <w:r w:rsidRPr="003F69F0">
        <w:rPr>
          <w:rFonts w:ascii="Sylfaen" w:hAnsi="Sylfaen"/>
          <w:sz w:val="21"/>
          <w:szCs w:val="21"/>
        </w:rPr>
        <w:t xml:space="preserve"> (types, characteristics of an abusive parent, how it can be prevented)</w:t>
      </w:r>
    </w:p>
    <w:p w:rsidR="004448F7" w:rsidRPr="003F69F0" w:rsidRDefault="004448F7" w:rsidP="004448F7">
      <w:pPr>
        <w:numPr>
          <w:ilvl w:val="0"/>
          <w:numId w:val="6"/>
        </w:numPr>
        <w:spacing w:line="300" w:lineRule="exact"/>
        <w:rPr>
          <w:rFonts w:ascii="Sylfaen" w:hAnsi="Sylfaen"/>
          <w:sz w:val="21"/>
          <w:szCs w:val="21"/>
        </w:rPr>
      </w:pPr>
      <w:r w:rsidRPr="003F69F0">
        <w:rPr>
          <w:rFonts w:ascii="Sylfaen" w:hAnsi="Sylfaen"/>
          <w:b/>
          <w:sz w:val="21"/>
          <w:szCs w:val="21"/>
        </w:rPr>
        <w:t>Birth order</w:t>
      </w:r>
      <w:r w:rsidRPr="003F69F0">
        <w:rPr>
          <w:rFonts w:ascii="Sylfaen" w:hAnsi="Sylfaen"/>
          <w:sz w:val="21"/>
          <w:szCs w:val="21"/>
        </w:rPr>
        <w:t xml:space="preserve"> (psychological birth order, how our birth order affects us, typical characteristics of each birth position, things that skew birth order predictions, Alfred Adler)</w:t>
      </w:r>
    </w:p>
    <w:p w:rsidR="004448F7" w:rsidRPr="003F69F0" w:rsidRDefault="004448F7" w:rsidP="004448F7">
      <w:pPr>
        <w:numPr>
          <w:ilvl w:val="0"/>
          <w:numId w:val="6"/>
        </w:numPr>
        <w:spacing w:line="300" w:lineRule="exact"/>
        <w:rPr>
          <w:rFonts w:ascii="Sylfaen" w:hAnsi="Sylfaen"/>
          <w:sz w:val="21"/>
          <w:szCs w:val="21"/>
        </w:rPr>
      </w:pPr>
      <w:r w:rsidRPr="003F69F0">
        <w:rPr>
          <w:rFonts w:ascii="Sylfaen" w:hAnsi="Sylfaen"/>
          <w:b/>
          <w:sz w:val="21"/>
          <w:szCs w:val="21"/>
        </w:rPr>
        <w:t>Jean Piaget and his ideas</w:t>
      </w:r>
      <w:r w:rsidRPr="003F69F0">
        <w:rPr>
          <w:rFonts w:ascii="Sylfaen" w:hAnsi="Sylfaen"/>
          <w:sz w:val="21"/>
          <w:szCs w:val="21"/>
        </w:rPr>
        <w:t xml:space="preserve"> (cognitive development, separation anxiety, sensorimotor stage, object permanence, preoperational stage, reversibility, conservation, concrete operations stage, formal operations stage)</w:t>
      </w:r>
    </w:p>
    <w:p w:rsidR="004448F7" w:rsidRPr="003F69F0" w:rsidRDefault="004448F7" w:rsidP="004448F7">
      <w:pPr>
        <w:numPr>
          <w:ilvl w:val="0"/>
          <w:numId w:val="6"/>
        </w:numPr>
        <w:spacing w:line="300" w:lineRule="exact"/>
        <w:rPr>
          <w:rFonts w:ascii="Sylfaen" w:hAnsi="Sylfaen"/>
          <w:sz w:val="21"/>
          <w:szCs w:val="21"/>
        </w:rPr>
      </w:pPr>
      <w:r w:rsidRPr="003F69F0">
        <w:rPr>
          <w:rFonts w:ascii="Sylfaen" w:hAnsi="Sylfaen"/>
          <w:b/>
          <w:sz w:val="21"/>
          <w:szCs w:val="21"/>
        </w:rPr>
        <w:t>Types of play</w:t>
      </w:r>
      <w:r w:rsidRPr="003F69F0">
        <w:rPr>
          <w:rFonts w:ascii="Sylfaen" w:hAnsi="Sylfaen"/>
          <w:sz w:val="21"/>
          <w:szCs w:val="21"/>
        </w:rPr>
        <w:t xml:space="preserve"> (solitary, parallel, social/cooperative)</w:t>
      </w:r>
    </w:p>
    <w:p w:rsidR="004448F7" w:rsidRPr="003F69F0" w:rsidRDefault="004448F7" w:rsidP="004448F7">
      <w:pPr>
        <w:numPr>
          <w:ilvl w:val="0"/>
          <w:numId w:val="6"/>
        </w:numPr>
        <w:spacing w:line="300" w:lineRule="exact"/>
        <w:rPr>
          <w:rFonts w:ascii="Sylfaen" w:hAnsi="Sylfaen"/>
          <w:sz w:val="21"/>
          <w:szCs w:val="21"/>
        </w:rPr>
      </w:pPr>
      <w:smartTag w:uri="urn:schemas-microsoft-com:office:smarttags" w:element="place">
        <w:smartTag w:uri="urn:schemas-microsoft-com:office:smarttags" w:element="City">
          <w:r w:rsidRPr="003F69F0">
            <w:rPr>
              <w:rFonts w:ascii="Sylfaen" w:hAnsi="Sylfaen"/>
              <w:b/>
              <w:sz w:val="21"/>
              <w:szCs w:val="21"/>
            </w:rPr>
            <w:t>Lawrence</w:t>
          </w:r>
        </w:smartTag>
      </w:smartTag>
      <w:r w:rsidRPr="003F69F0">
        <w:rPr>
          <w:rFonts w:ascii="Sylfaen" w:hAnsi="Sylfaen"/>
          <w:b/>
          <w:sz w:val="21"/>
          <w:szCs w:val="21"/>
        </w:rPr>
        <w:t xml:space="preserve"> Kohlberg and his ideas</w:t>
      </w:r>
      <w:r w:rsidRPr="003F69F0">
        <w:rPr>
          <w:rFonts w:ascii="Sylfaen" w:hAnsi="Sylfaen"/>
          <w:sz w:val="21"/>
          <w:szCs w:val="21"/>
        </w:rPr>
        <w:t xml:space="preserve"> (</w:t>
      </w:r>
      <w:r>
        <w:rPr>
          <w:rFonts w:ascii="Sylfaen" w:hAnsi="Sylfaen"/>
          <w:sz w:val="21"/>
          <w:szCs w:val="21"/>
        </w:rPr>
        <w:t>moral development,</w:t>
      </w:r>
      <w:r w:rsidRPr="003F69F0">
        <w:rPr>
          <w:rFonts w:ascii="Sylfaen" w:hAnsi="Sylfaen"/>
          <w:sz w:val="21"/>
          <w:szCs w:val="21"/>
        </w:rPr>
        <w:t xml:space="preserve"> </w:t>
      </w:r>
      <w:proofErr w:type="spellStart"/>
      <w:r w:rsidRPr="003F69F0">
        <w:rPr>
          <w:rFonts w:ascii="Sylfaen" w:hAnsi="Sylfaen"/>
          <w:sz w:val="21"/>
          <w:szCs w:val="21"/>
        </w:rPr>
        <w:t>preconventional</w:t>
      </w:r>
      <w:proofErr w:type="spellEnd"/>
      <w:r w:rsidRPr="003F69F0">
        <w:rPr>
          <w:rFonts w:ascii="Sylfaen" w:hAnsi="Sylfaen"/>
          <w:sz w:val="21"/>
          <w:szCs w:val="21"/>
        </w:rPr>
        <w:t xml:space="preserve"> level, conventional level, </w:t>
      </w:r>
      <w:proofErr w:type="spellStart"/>
      <w:r w:rsidRPr="003F69F0">
        <w:rPr>
          <w:rFonts w:ascii="Sylfaen" w:hAnsi="Sylfaen"/>
          <w:sz w:val="21"/>
          <w:szCs w:val="21"/>
        </w:rPr>
        <w:t>postconventional</w:t>
      </w:r>
      <w:proofErr w:type="spellEnd"/>
      <w:r w:rsidRPr="003F69F0">
        <w:rPr>
          <w:rFonts w:ascii="Sylfaen" w:hAnsi="Sylfaen"/>
          <w:sz w:val="21"/>
          <w:szCs w:val="21"/>
        </w:rPr>
        <w:t xml:space="preserve"> level)</w:t>
      </w:r>
    </w:p>
    <w:p w:rsidR="004448F7" w:rsidRPr="003F69F0" w:rsidRDefault="004448F7" w:rsidP="004448F7">
      <w:pPr>
        <w:numPr>
          <w:ilvl w:val="0"/>
          <w:numId w:val="6"/>
        </w:numPr>
        <w:spacing w:line="300" w:lineRule="exact"/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>The d</w:t>
      </w:r>
      <w:r w:rsidRPr="003F69F0">
        <w:rPr>
          <w:rFonts w:ascii="Sylfaen" w:hAnsi="Sylfaen"/>
          <w:b/>
          <w:sz w:val="21"/>
          <w:szCs w:val="21"/>
        </w:rPr>
        <w:t xml:space="preserve">evelopment of </w:t>
      </w:r>
      <w:r>
        <w:rPr>
          <w:rFonts w:ascii="Sylfaen" w:hAnsi="Sylfaen"/>
          <w:b/>
          <w:sz w:val="21"/>
          <w:szCs w:val="21"/>
        </w:rPr>
        <w:t>language s</w:t>
      </w:r>
      <w:r w:rsidRPr="003F69F0">
        <w:rPr>
          <w:rFonts w:ascii="Sylfaen" w:hAnsi="Sylfaen"/>
          <w:b/>
          <w:sz w:val="21"/>
          <w:szCs w:val="21"/>
        </w:rPr>
        <w:t>kills</w:t>
      </w:r>
    </w:p>
    <w:p w:rsidR="004448F7" w:rsidRPr="00E41A3B" w:rsidRDefault="004448F7" w:rsidP="004448F7">
      <w:pPr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b/>
          <w:sz w:val="28"/>
          <w:szCs w:val="28"/>
          <w:u w:val="single"/>
        </w:rPr>
        <w:t>Consciousness (Modules 24 &amp; 25)</w:t>
      </w:r>
    </w:p>
    <w:p w:rsidR="004448F7" w:rsidRPr="0010376B" w:rsidRDefault="004448F7" w:rsidP="004448F7">
      <w:pPr>
        <w:numPr>
          <w:ilvl w:val="0"/>
          <w:numId w:val="1"/>
        </w:numPr>
        <w:spacing w:line="200" w:lineRule="atLeast"/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 xml:space="preserve">Construct </w:t>
      </w:r>
      <w:r>
        <w:rPr>
          <w:rFonts w:ascii="Sylfaen" w:hAnsi="Sylfaen"/>
          <w:sz w:val="21"/>
          <w:szCs w:val="21"/>
        </w:rPr>
        <w:t>(defined)</w:t>
      </w:r>
    </w:p>
    <w:p w:rsidR="004448F7" w:rsidRPr="003F04CE" w:rsidRDefault="004448F7" w:rsidP="004448F7">
      <w:pPr>
        <w:numPr>
          <w:ilvl w:val="0"/>
          <w:numId w:val="1"/>
        </w:numPr>
        <w:spacing w:line="200" w:lineRule="atLeast"/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 xml:space="preserve">Consciousness </w:t>
      </w:r>
      <w:r>
        <w:rPr>
          <w:rFonts w:ascii="Sylfaen" w:hAnsi="Sylfaen"/>
          <w:sz w:val="21"/>
          <w:szCs w:val="21"/>
        </w:rPr>
        <w:t>(defined, conscious mind, subconscious mind, unconscious mind, intuition)</w:t>
      </w:r>
      <w:r w:rsidRPr="003F04CE">
        <w:rPr>
          <w:rFonts w:ascii="Sylfaen" w:hAnsi="Sylfaen"/>
          <w:b/>
          <w:sz w:val="21"/>
          <w:szCs w:val="21"/>
        </w:rPr>
        <w:t xml:space="preserve"> </w:t>
      </w:r>
    </w:p>
    <w:p w:rsidR="004448F7" w:rsidRDefault="004448F7" w:rsidP="004448F7">
      <w:pPr>
        <w:numPr>
          <w:ilvl w:val="0"/>
          <w:numId w:val="1"/>
        </w:numPr>
        <w:spacing w:line="200" w:lineRule="atLeast"/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>Biological clocks</w:t>
      </w:r>
      <w:r w:rsidRPr="003F04CE">
        <w:rPr>
          <w:rFonts w:ascii="Sylfaen" w:hAnsi="Sylfaen"/>
          <w:sz w:val="21"/>
          <w:szCs w:val="21"/>
        </w:rPr>
        <w:t xml:space="preserve"> (</w:t>
      </w:r>
      <w:r>
        <w:rPr>
          <w:rFonts w:ascii="Sylfaen" w:hAnsi="Sylfaen"/>
          <w:sz w:val="21"/>
          <w:szCs w:val="21"/>
        </w:rPr>
        <w:t>defined, free running cycles, entrainment</w:t>
      </w:r>
      <w:r w:rsidRPr="003F04CE">
        <w:rPr>
          <w:rFonts w:ascii="Sylfaen" w:hAnsi="Sylfaen"/>
          <w:sz w:val="21"/>
          <w:szCs w:val="21"/>
        </w:rPr>
        <w:t>)</w:t>
      </w:r>
    </w:p>
    <w:p w:rsidR="004448F7" w:rsidRDefault="004448F7" w:rsidP="004448F7">
      <w:pPr>
        <w:numPr>
          <w:ilvl w:val="0"/>
          <w:numId w:val="1"/>
        </w:numPr>
        <w:spacing w:line="200" w:lineRule="atLeast"/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 xml:space="preserve">Circadian rhythms </w:t>
      </w:r>
      <w:r>
        <w:rPr>
          <w:rFonts w:ascii="Sylfaen" w:hAnsi="Sylfaen"/>
          <w:sz w:val="21"/>
          <w:szCs w:val="21"/>
        </w:rPr>
        <w:t>(defined)</w:t>
      </w:r>
    </w:p>
    <w:p w:rsidR="004448F7" w:rsidRDefault="004448F7" w:rsidP="004448F7">
      <w:pPr>
        <w:numPr>
          <w:ilvl w:val="0"/>
          <w:numId w:val="1"/>
        </w:numPr>
        <w:spacing w:line="200" w:lineRule="atLeast"/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>Going to sleep</w:t>
      </w:r>
      <w:r>
        <w:rPr>
          <w:rFonts w:ascii="Sylfaen" w:hAnsi="Sylfaen"/>
          <w:sz w:val="21"/>
          <w:szCs w:val="21"/>
        </w:rPr>
        <w:t xml:space="preserve"> (hypothalamus, melatonin)</w:t>
      </w:r>
    </w:p>
    <w:p w:rsidR="004448F7" w:rsidRDefault="004448F7" w:rsidP="004448F7">
      <w:pPr>
        <w:numPr>
          <w:ilvl w:val="0"/>
          <w:numId w:val="1"/>
        </w:numPr>
        <w:tabs>
          <w:tab w:val="clear" w:pos="360"/>
        </w:tabs>
        <w:spacing w:line="200" w:lineRule="atLeast"/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>The sleep cycle</w:t>
      </w:r>
      <w:r w:rsidRPr="003F04CE">
        <w:rPr>
          <w:rFonts w:ascii="Sylfaen" w:hAnsi="Sylfaen"/>
          <w:sz w:val="21"/>
          <w:szCs w:val="21"/>
        </w:rPr>
        <w:t xml:space="preserve"> </w:t>
      </w:r>
      <w:r>
        <w:rPr>
          <w:rFonts w:ascii="Sylfaen" w:hAnsi="Sylfaen"/>
          <w:sz w:val="21"/>
          <w:szCs w:val="21"/>
        </w:rPr>
        <w:t>(twilight stage, main occurrences in each stage of sleep 1-4, brain waves present in each stage of sleep--alpha, beta, delta, REM vs. NREM, “paradoxical sleep”)</w:t>
      </w:r>
    </w:p>
    <w:p w:rsidR="004448F7" w:rsidRPr="0010376B" w:rsidRDefault="004448F7" w:rsidP="004448F7">
      <w:pPr>
        <w:numPr>
          <w:ilvl w:val="0"/>
          <w:numId w:val="1"/>
        </w:numPr>
        <w:tabs>
          <w:tab w:val="clear" w:pos="360"/>
        </w:tabs>
        <w:spacing w:line="200" w:lineRule="atLeast"/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>Sleep as we age</w:t>
      </w:r>
      <w:r>
        <w:rPr>
          <w:rFonts w:ascii="Sylfaen" w:hAnsi="Sylfaen"/>
          <w:sz w:val="21"/>
          <w:szCs w:val="21"/>
        </w:rPr>
        <w:t xml:space="preserve"> (sleep for infants vs. teens vs. older people)</w:t>
      </w:r>
      <w:r w:rsidRPr="0010376B">
        <w:rPr>
          <w:rFonts w:ascii="Sylfaen" w:hAnsi="Sylfaen"/>
          <w:b/>
          <w:sz w:val="21"/>
          <w:szCs w:val="21"/>
        </w:rPr>
        <w:t xml:space="preserve"> </w:t>
      </w:r>
    </w:p>
    <w:p w:rsidR="004448F7" w:rsidRDefault="004448F7" w:rsidP="004448F7">
      <w:pPr>
        <w:numPr>
          <w:ilvl w:val="0"/>
          <w:numId w:val="1"/>
        </w:numPr>
        <w:tabs>
          <w:tab w:val="clear" w:pos="360"/>
        </w:tabs>
        <w:spacing w:line="200" w:lineRule="atLeast"/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 xml:space="preserve">Sleep deprivation </w:t>
      </w:r>
      <w:r>
        <w:rPr>
          <w:rFonts w:ascii="Sylfaen" w:hAnsi="Sylfaen"/>
          <w:sz w:val="21"/>
          <w:szCs w:val="21"/>
        </w:rPr>
        <w:t>(signs, effects, “sleep stealers,” how alcohol affects sleep, how much sleep to get, ways to get better sleep, REM rebound)</w:t>
      </w:r>
    </w:p>
    <w:p w:rsidR="004448F7" w:rsidRPr="001F6EF9" w:rsidRDefault="004448F7" w:rsidP="004448F7">
      <w:pPr>
        <w:numPr>
          <w:ilvl w:val="0"/>
          <w:numId w:val="1"/>
        </w:numPr>
        <w:tabs>
          <w:tab w:val="clear" w:pos="360"/>
        </w:tabs>
        <w:spacing w:line="200" w:lineRule="atLeast"/>
        <w:rPr>
          <w:rFonts w:ascii="Sylfaen" w:hAnsi="Sylfaen"/>
          <w:b/>
          <w:sz w:val="21"/>
          <w:szCs w:val="21"/>
        </w:rPr>
      </w:pPr>
      <w:r w:rsidRPr="001F6EF9">
        <w:rPr>
          <w:rFonts w:ascii="Sylfaen" w:hAnsi="Sylfaen"/>
          <w:b/>
          <w:sz w:val="21"/>
          <w:szCs w:val="21"/>
        </w:rPr>
        <w:t>Theories on dreaming</w:t>
      </w:r>
      <w:r>
        <w:rPr>
          <w:rFonts w:ascii="Sylfaen" w:hAnsi="Sylfaen"/>
          <w:b/>
          <w:sz w:val="21"/>
          <w:szCs w:val="21"/>
        </w:rPr>
        <w:t xml:space="preserve"> </w:t>
      </w:r>
      <w:r>
        <w:rPr>
          <w:rFonts w:ascii="Sylfaen" w:hAnsi="Sylfaen"/>
          <w:sz w:val="21"/>
          <w:szCs w:val="21"/>
        </w:rPr>
        <w:t>(define each, evidence for each--information-processing, physiological function, activation synthesis theory, psychoanalytic theory)</w:t>
      </w:r>
    </w:p>
    <w:p w:rsidR="004448F7" w:rsidRPr="00091E6F" w:rsidRDefault="004448F7" w:rsidP="004448F7">
      <w:pPr>
        <w:numPr>
          <w:ilvl w:val="0"/>
          <w:numId w:val="1"/>
        </w:numPr>
        <w:tabs>
          <w:tab w:val="clear" w:pos="360"/>
        </w:tabs>
        <w:spacing w:line="200" w:lineRule="atLeast"/>
        <w:rPr>
          <w:rFonts w:ascii="Sylfaen" w:hAnsi="Sylfaen"/>
          <w:b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 xml:space="preserve">Sleep disorders </w:t>
      </w:r>
      <w:r>
        <w:rPr>
          <w:rFonts w:ascii="Sylfaen" w:hAnsi="Sylfaen"/>
          <w:sz w:val="21"/>
          <w:szCs w:val="21"/>
        </w:rPr>
        <w:t xml:space="preserve">(insomnia, somnambulism, narcolepsy, sleep apnea, delayed sleep-phase syndrome, idiopathic </w:t>
      </w:r>
      <w:proofErr w:type="spellStart"/>
      <w:r>
        <w:rPr>
          <w:rFonts w:ascii="Sylfaen" w:hAnsi="Sylfaen"/>
          <w:sz w:val="21"/>
          <w:szCs w:val="21"/>
        </w:rPr>
        <w:t>hypersomnolence</w:t>
      </w:r>
      <w:proofErr w:type="spellEnd"/>
      <w:r>
        <w:rPr>
          <w:rFonts w:ascii="Sylfaen" w:hAnsi="Sylfaen"/>
          <w:sz w:val="21"/>
          <w:szCs w:val="21"/>
        </w:rPr>
        <w:t>, bruxism, night terrors, restless legs syndrome, REM sleep behavior disorder)</w:t>
      </w:r>
    </w:p>
    <w:p w:rsidR="004448F7" w:rsidRPr="00091E6F" w:rsidRDefault="004448F7" w:rsidP="004448F7">
      <w:pPr>
        <w:numPr>
          <w:ilvl w:val="0"/>
          <w:numId w:val="1"/>
        </w:numPr>
        <w:tabs>
          <w:tab w:val="clear" w:pos="360"/>
        </w:tabs>
        <w:spacing w:line="200" w:lineRule="atLeast"/>
        <w:rPr>
          <w:rFonts w:ascii="Sylfaen" w:hAnsi="Sylfaen"/>
          <w:b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 xml:space="preserve">Hypnosis </w:t>
      </w:r>
      <w:r>
        <w:rPr>
          <w:rFonts w:ascii="Sylfaen" w:hAnsi="Sylfaen"/>
          <w:sz w:val="21"/>
          <w:szCs w:val="21"/>
        </w:rPr>
        <w:t>(history, defined, social influence theory, divided consciousness theory, hypnotic induction, uses, posthypnotic suggestion, trance, myths vs. facts, hypnosis and age regression)</w:t>
      </w:r>
    </w:p>
    <w:p w:rsidR="004448F7" w:rsidRPr="001F6EF9" w:rsidRDefault="004448F7" w:rsidP="004448F7">
      <w:pPr>
        <w:numPr>
          <w:ilvl w:val="0"/>
          <w:numId w:val="1"/>
        </w:numPr>
        <w:tabs>
          <w:tab w:val="clear" w:pos="360"/>
        </w:tabs>
        <w:spacing w:line="200" w:lineRule="atLeast"/>
        <w:rPr>
          <w:rFonts w:ascii="Sylfaen" w:hAnsi="Sylfaen"/>
          <w:b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 xml:space="preserve">Meditation </w:t>
      </w:r>
      <w:r>
        <w:rPr>
          <w:rFonts w:ascii="Sylfaen" w:hAnsi="Sylfaen"/>
          <w:sz w:val="21"/>
          <w:szCs w:val="21"/>
        </w:rPr>
        <w:t xml:space="preserve">(defined, benefits, how hypnosis and meditation are similar/different) </w:t>
      </w:r>
    </w:p>
    <w:p w:rsidR="004448F7" w:rsidRPr="00E41A3B" w:rsidRDefault="004448F7" w:rsidP="004448F7">
      <w:pPr>
        <w:spacing w:line="200" w:lineRule="atLeast"/>
        <w:rPr>
          <w:rFonts w:ascii="Sylfaen" w:hAnsi="Sylfaen"/>
        </w:rPr>
      </w:pPr>
    </w:p>
    <w:p w:rsidR="004448F7" w:rsidRPr="00E41A3B" w:rsidRDefault="004448F7" w:rsidP="004448F7">
      <w:pPr>
        <w:spacing w:line="320" w:lineRule="exact"/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b/>
          <w:sz w:val="28"/>
          <w:szCs w:val="28"/>
          <w:u w:val="single"/>
        </w:rPr>
        <w:t>Conflict, Stress, and Coping</w:t>
      </w:r>
      <w:r w:rsidRPr="00E41A3B">
        <w:rPr>
          <w:rFonts w:ascii="Sylfaen" w:hAnsi="Sylfaen"/>
          <w:b/>
          <w:sz w:val="28"/>
          <w:szCs w:val="28"/>
          <w:u w:val="single"/>
        </w:rPr>
        <w:t xml:space="preserve"> (</w:t>
      </w:r>
      <w:r>
        <w:rPr>
          <w:rFonts w:ascii="Sylfaen" w:hAnsi="Sylfaen"/>
          <w:b/>
          <w:sz w:val="28"/>
          <w:szCs w:val="28"/>
          <w:u w:val="single"/>
        </w:rPr>
        <w:t>Modules 12, 13, &amp; 26</w:t>
      </w:r>
      <w:r w:rsidRPr="00E41A3B">
        <w:rPr>
          <w:rFonts w:ascii="Sylfaen" w:hAnsi="Sylfaen"/>
          <w:b/>
          <w:sz w:val="28"/>
          <w:szCs w:val="28"/>
          <w:u w:val="single"/>
        </w:rPr>
        <w:t>)</w:t>
      </w:r>
    </w:p>
    <w:p w:rsidR="004448F7" w:rsidRDefault="004448F7" w:rsidP="004448F7">
      <w:pPr>
        <w:numPr>
          <w:ilvl w:val="0"/>
          <w:numId w:val="3"/>
        </w:numPr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 xml:space="preserve">Stress </w:t>
      </w:r>
      <w:r>
        <w:rPr>
          <w:rFonts w:ascii="Sylfaen" w:hAnsi="Sylfaen"/>
          <w:sz w:val="21"/>
          <w:szCs w:val="21"/>
        </w:rPr>
        <w:t>(defined, eustress, distress)</w:t>
      </w:r>
    </w:p>
    <w:p w:rsidR="004448F7" w:rsidRDefault="004448F7" w:rsidP="004448F7">
      <w:pPr>
        <w:numPr>
          <w:ilvl w:val="0"/>
          <w:numId w:val="3"/>
        </w:numPr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 xml:space="preserve">Stressors </w:t>
      </w:r>
      <w:r>
        <w:rPr>
          <w:rFonts w:ascii="Sylfaen" w:hAnsi="Sylfaen"/>
          <w:sz w:val="21"/>
          <w:szCs w:val="21"/>
        </w:rPr>
        <w:t>(physical stressors, psychological stressors, frustration, anxiety, conflict)</w:t>
      </w:r>
    </w:p>
    <w:p w:rsidR="004448F7" w:rsidRDefault="004448F7" w:rsidP="004448F7">
      <w:pPr>
        <w:numPr>
          <w:ilvl w:val="0"/>
          <w:numId w:val="3"/>
        </w:numPr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 xml:space="preserve">Types of psychological conflict </w:t>
      </w:r>
      <w:r>
        <w:rPr>
          <w:rFonts w:ascii="Sylfaen" w:hAnsi="Sylfaen"/>
          <w:sz w:val="21"/>
          <w:szCs w:val="21"/>
        </w:rPr>
        <w:t>(approach-approach, avoidance-avoidance, approach-avoidance, double approach-avoidance)</w:t>
      </w:r>
    </w:p>
    <w:p w:rsidR="004448F7" w:rsidRDefault="004448F7" w:rsidP="004448F7">
      <w:pPr>
        <w:numPr>
          <w:ilvl w:val="0"/>
          <w:numId w:val="3"/>
        </w:numPr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 xml:space="preserve">Appraisal of stress </w:t>
      </w:r>
      <w:r>
        <w:rPr>
          <w:rFonts w:ascii="Sylfaen" w:hAnsi="Sylfaen"/>
          <w:sz w:val="21"/>
          <w:szCs w:val="21"/>
        </w:rPr>
        <w:t>(</w:t>
      </w:r>
      <w:proofErr w:type="spellStart"/>
      <w:r>
        <w:rPr>
          <w:rFonts w:ascii="Sylfaen" w:hAnsi="Sylfaen"/>
          <w:sz w:val="21"/>
          <w:szCs w:val="21"/>
        </w:rPr>
        <w:t>corticolimbic</w:t>
      </w:r>
      <w:proofErr w:type="spellEnd"/>
      <w:r>
        <w:rPr>
          <w:rFonts w:ascii="Sylfaen" w:hAnsi="Sylfaen"/>
          <w:sz w:val="21"/>
          <w:szCs w:val="21"/>
        </w:rPr>
        <w:t xml:space="preserve"> system, primary appraisal, secondary appraisal)</w:t>
      </w:r>
    </w:p>
    <w:p w:rsidR="004448F7" w:rsidRDefault="004448F7" w:rsidP="004448F7">
      <w:pPr>
        <w:numPr>
          <w:ilvl w:val="0"/>
          <w:numId w:val="3"/>
        </w:numPr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>Responses to stress</w:t>
      </w:r>
      <w:r>
        <w:rPr>
          <w:rFonts w:ascii="Sylfaen" w:hAnsi="Sylfaen"/>
          <w:sz w:val="21"/>
          <w:szCs w:val="21"/>
        </w:rPr>
        <w:t xml:space="preserve"> (emotional symptoms, cognitive symptoms, behavioral reactions)</w:t>
      </w:r>
    </w:p>
    <w:p w:rsidR="004448F7" w:rsidRDefault="004448F7" w:rsidP="004448F7">
      <w:pPr>
        <w:numPr>
          <w:ilvl w:val="0"/>
          <w:numId w:val="3"/>
        </w:numPr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lastRenderedPageBreak/>
        <w:t xml:space="preserve">Physiological response to stress </w:t>
      </w:r>
      <w:r>
        <w:rPr>
          <w:rFonts w:ascii="Sylfaen" w:hAnsi="Sylfaen"/>
          <w:sz w:val="21"/>
          <w:szCs w:val="21"/>
        </w:rPr>
        <w:t>(fight or flight reaction, sympathetic nervous system, hypothalamus, endocrine system, cortisol, adrenaline)</w:t>
      </w:r>
    </w:p>
    <w:p w:rsidR="004448F7" w:rsidRPr="001C23C0" w:rsidRDefault="004448F7" w:rsidP="004448F7">
      <w:pPr>
        <w:numPr>
          <w:ilvl w:val="0"/>
          <w:numId w:val="3"/>
        </w:numPr>
        <w:rPr>
          <w:rFonts w:ascii="Sylfaen" w:hAnsi="Sylfaen"/>
          <w:b/>
          <w:sz w:val="21"/>
          <w:szCs w:val="21"/>
        </w:rPr>
      </w:pPr>
      <w:r w:rsidRPr="0008662F">
        <w:rPr>
          <w:rFonts w:ascii="Sylfaen" w:hAnsi="Sylfaen"/>
          <w:b/>
          <w:sz w:val="21"/>
          <w:szCs w:val="21"/>
        </w:rPr>
        <w:t xml:space="preserve">Hans </w:t>
      </w:r>
      <w:proofErr w:type="spellStart"/>
      <w:r w:rsidRPr="0008662F">
        <w:rPr>
          <w:rFonts w:ascii="Sylfaen" w:hAnsi="Sylfaen"/>
          <w:b/>
          <w:sz w:val="21"/>
          <w:szCs w:val="21"/>
        </w:rPr>
        <w:t>Selye’s</w:t>
      </w:r>
      <w:proofErr w:type="spellEnd"/>
      <w:r w:rsidRPr="0008662F">
        <w:rPr>
          <w:rFonts w:ascii="Sylfaen" w:hAnsi="Sylfaen"/>
          <w:b/>
          <w:sz w:val="21"/>
          <w:szCs w:val="21"/>
        </w:rPr>
        <w:t xml:space="preserve"> </w:t>
      </w:r>
      <w:r>
        <w:rPr>
          <w:rFonts w:ascii="Sylfaen" w:hAnsi="Sylfaen"/>
          <w:b/>
          <w:sz w:val="21"/>
          <w:szCs w:val="21"/>
        </w:rPr>
        <w:t>g</w:t>
      </w:r>
      <w:r w:rsidRPr="0008662F">
        <w:rPr>
          <w:rFonts w:ascii="Sylfaen" w:hAnsi="Sylfaen"/>
          <w:b/>
          <w:sz w:val="21"/>
          <w:szCs w:val="21"/>
        </w:rPr>
        <w:t xml:space="preserve">eneral </w:t>
      </w:r>
      <w:r>
        <w:rPr>
          <w:rFonts w:ascii="Sylfaen" w:hAnsi="Sylfaen"/>
          <w:b/>
          <w:sz w:val="21"/>
          <w:szCs w:val="21"/>
        </w:rPr>
        <w:t>a</w:t>
      </w:r>
      <w:r w:rsidRPr="0008662F">
        <w:rPr>
          <w:rFonts w:ascii="Sylfaen" w:hAnsi="Sylfaen"/>
          <w:b/>
          <w:sz w:val="21"/>
          <w:szCs w:val="21"/>
        </w:rPr>
        <w:t xml:space="preserve">daptation </w:t>
      </w:r>
      <w:r>
        <w:rPr>
          <w:rFonts w:ascii="Sylfaen" w:hAnsi="Sylfaen"/>
          <w:b/>
          <w:sz w:val="21"/>
          <w:szCs w:val="21"/>
        </w:rPr>
        <w:t>s</w:t>
      </w:r>
      <w:r w:rsidRPr="0008662F">
        <w:rPr>
          <w:rFonts w:ascii="Sylfaen" w:hAnsi="Sylfaen"/>
          <w:b/>
          <w:sz w:val="21"/>
          <w:szCs w:val="21"/>
        </w:rPr>
        <w:t>yndrome</w:t>
      </w:r>
      <w:r>
        <w:rPr>
          <w:rFonts w:ascii="Sylfaen" w:hAnsi="Sylfaen"/>
          <w:b/>
          <w:sz w:val="21"/>
          <w:szCs w:val="21"/>
        </w:rPr>
        <w:t xml:space="preserve"> </w:t>
      </w:r>
      <w:r>
        <w:rPr>
          <w:rFonts w:ascii="Sylfaen" w:hAnsi="Sylfaen"/>
          <w:sz w:val="21"/>
          <w:szCs w:val="21"/>
        </w:rPr>
        <w:t>(alarm, resistance, exhaustion)</w:t>
      </w:r>
    </w:p>
    <w:p w:rsidR="004448F7" w:rsidRPr="0008662F" w:rsidRDefault="004448F7" w:rsidP="004448F7">
      <w:pPr>
        <w:numPr>
          <w:ilvl w:val="0"/>
          <w:numId w:val="3"/>
        </w:numPr>
        <w:rPr>
          <w:rFonts w:ascii="Sylfaen" w:hAnsi="Sylfaen"/>
          <w:b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 xml:space="preserve">Chronic stress </w:t>
      </w:r>
      <w:r>
        <w:rPr>
          <w:rFonts w:ascii="Sylfaen" w:hAnsi="Sylfaen"/>
          <w:sz w:val="21"/>
          <w:szCs w:val="21"/>
        </w:rPr>
        <w:t>(defined, how it affects the immune system, dangers)</w:t>
      </w:r>
    </w:p>
    <w:p w:rsidR="004448F7" w:rsidRDefault="004448F7" w:rsidP="004448F7">
      <w:pPr>
        <w:numPr>
          <w:ilvl w:val="0"/>
          <w:numId w:val="3"/>
        </w:numPr>
        <w:rPr>
          <w:rFonts w:ascii="Sylfaen" w:hAnsi="Sylfaen"/>
          <w:sz w:val="21"/>
          <w:szCs w:val="21"/>
        </w:rPr>
      </w:pPr>
      <w:r w:rsidRPr="001C23C0">
        <w:rPr>
          <w:rFonts w:ascii="Sylfaen" w:hAnsi="Sylfaen"/>
          <w:b/>
          <w:sz w:val="21"/>
          <w:szCs w:val="21"/>
        </w:rPr>
        <w:t>Personality and stress</w:t>
      </w:r>
      <w:r>
        <w:rPr>
          <w:rFonts w:ascii="Sylfaen" w:hAnsi="Sylfaen"/>
          <w:sz w:val="21"/>
          <w:szCs w:val="21"/>
        </w:rPr>
        <w:t xml:space="preserve"> (type a vs. type B, personality characteristic most likely to lead to heart disease, optimism, locus of control—internal vs. external, self-concept, self-esteem)</w:t>
      </w:r>
    </w:p>
    <w:p w:rsidR="004448F7" w:rsidRDefault="004448F7" w:rsidP="004448F7">
      <w:pPr>
        <w:numPr>
          <w:ilvl w:val="0"/>
          <w:numId w:val="3"/>
        </w:numPr>
        <w:rPr>
          <w:rFonts w:ascii="Sylfaen" w:hAnsi="Sylfaen"/>
          <w:sz w:val="21"/>
          <w:szCs w:val="21"/>
        </w:rPr>
      </w:pPr>
      <w:r w:rsidRPr="001C23C0">
        <w:rPr>
          <w:rFonts w:ascii="Sylfaen" w:hAnsi="Sylfaen"/>
          <w:b/>
          <w:sz w:val="21"/>
          <w:szCs w:val="21"/>
        </w:rPr>
        <w:t>Coping with stress</w:t>
      </w:r>
      <w:r>
        <w:rPr>
          <w:rFonts w:ascii="Sylfaen" w:hAnsi="Sylfaen"/>
          <w:sz w:val="21"/>
          <w:szCs w:val="21"/>
        </w:rPr>
        <w:t xml:space="preserve"> (regressive coping, transformational coping, stress reducers, Sigmund Freud, defense mechanisms--repression, denial, displacement, reaction formation, intellectualization, identification, regression, rationalization, projection, sublimation)</w:t>
      </w:r>
    </w:p>
    <w:p w:rsidR="004448F7" w:rsidRDefault="004448F7" w:rsidP="004448F7">
      <w:pPr>
        <w:numPr>
          <w:ilvl w:val="0"/>
          <w:numId w:val="3"/>
        </w:numPr>
        <w:rPr>
          <w:rFonts w:ascii="Sylfaen" w:hAnsi="Sylfaen"/>
          <w:sz w:val="21"/>
          <w:szCs w:val="21"/>
        </w:rPr>
      </w:pPr>
      <w:r w:rsidRPr="00D636D6">
        <w:rPr>
          <w:rFonts w:ascii="Sylfaen" w:hAnsi="Sylfaen"/>
          <w:b/>
          <w:sz w:val="21"/>
          <w:szCs w:val="21"/>
        </w:rPr>
        <w:t>Substance</w:t>
      </w:r>
      <w:r>
        <w:rPr>
          <w:rFonts w:ascii="Sylfaen" w:hAnsi="Sylfaen"/>
          <w:b/>
          <w:sz w:val="21"/>
          <w:szCs w:val="21"/>
        </w:rPr>
        <w:t xml:space="preserve"> use/abuse</w:t>
      </w:r>
      <w:r w:rsidRPr="00D636D6">
        <w:rPr>
          <w:rFonts w:ascii="Sylfaen" w:hAnsi="Sylfaen"/>
          <w:b/>
          <w:sz w:val="21"/>
          <w:szCs w:val="21"/>
        </w:rPr>
        <w:t xml:space="preserve"> terminology</w:t>
      </w:r>
      <w:r>
        <w:rPr>
          <w:rFonts w:ascii="Sylfaen" w:hAnsi="Sylfaen"/>
          <w:sz w:val="21"/>
          <w:szCs w:val="21"/>
        </w:rPr>
        <w:t xml:space="preserve"> (use, tolerance, dependency, abuse, addiction)</w:t>
      </w:r>
    </w:p>
    <w:p w:rsidR="004448F7" w:rsidRDefault="004448F7" w:rsidP="004448F7">
      <w:pPr>
        <w:numPr>
          <w:ilvl w:val="0"/>
          <w:numId w:val="3"/>
        </w:numPr>
        <w:rPr>
          <w:rFonts w:ascii="Sylfaen" w:hAnsi="Sylfaen"/>
          <w:sz w:val="21"/>
          <w:szCs w:val="21"/>
        </w:rPr>
      </w:pPr>
      <w:r w:rsidRPr="00D636D6">
        <w:rPr>
          <w:rFonts w:ascii="Sylfaen" w:hAnsi="Sylfaen"/>
          <w:b/>
          <w:sz w:val="21"/>
          <w:szCs w:val="21"/>
        </w:rPr>
        <w:t>Physical addiction</w:t>
      </w:r>
      <w:r>
        <w:rPr>
          <w:rFonts w:ascii="Sylfaen" w:hAnsi="Sylfaen"/>
          <w:sz w:val="21"/>
          <w:szCs w:val="21"/>
        </w:rPr>
        <w:t xml:space="preserve"> (how it develops, withdrawal symptoms)</w:t>
      </w:r>
    </w:p>
    <w:p w:rsidR="004448F7" w:rsidRDefault="004448F7" w:rsidP="004448F7">
      <w:pPr>
        <w:numPr>
          <w:ilvl w:val="0"/>
          <w:numId w:val="3"/>
        </w:numPr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 xml:space="preserve">Psychological addiction </w:t>
      </w:r>
      <w:r>
        <w:rPr>
          <w:rFonts w:ascii="Sylfaen" w:hAnsi="Sylfaen"/>
          <w:sz w:val="21"/>
          <w:szCs w:val="21"/>
        </w:rPr>
        <w:t>(defined, symptoms)</w:t>
      </w:r>
    </w:p>
    <w:p w:rsidR="004448F7" w:rsidRDefault="004448F7" w:rsidP="004448F7">
      <w:pPr>
        <w:numPr>
          <w:ilvl w:val="0"/>
          <w:numId w:val="3"/>
        </w:numPr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 xml:space="preserve">Synergistic effect </w:t>
      </w:r>
      <w:r>
        <w:rPr>
          <w:rFonts w:ascii="Sylfaen" w:hAnsi="Sylfaen"/>
          <w:sz w:val="21"/>
          <w:szCs w:val="21"/>
        </w:rPr>
        <w:t>(defined)</w:t>
      </w:r>
    </w:p>
    <w:p w:rsidR="004448F7" w:rsidRDefault="004448F7" w:rsidP="004448F7">
      <w:pPr>
        <w:numPr>
          <w:ilvl w:val="0"/>
          <w:numId w:val="3"/>
        </w:numPr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 xml:space="preserve">Alcoholism </w:t>
      </w:r>
      <w:r>
        <w:rPr>
          <w:rFonts w:ascii="Sylfaen" w:hAnsi="Sylfaen"/>
          <w:sz w:val="21"/>
          <w:szCs w:val="21"/>
        </w:rPr>
        <w:t>(signs of a problem, theories on causes)</w:t>
      </w:r>
    </w:p>
    <w:p w:rsidR="004448F7" w:rsidRDefault="004448F7" w:rsidP="004448F7">
      <w:pPr>
        <w:numPr>
          <w:ilvl w:val="0"/>
          <w:numId w:val="3"/>
        </w:numPr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 xml:space="preserve">Effects of alcohol </w:t>
      </w:r>
      <w:r>
        <w:rPr>
          <w:rFonts w:ascii="Sylfaen" w:hAnsi="Sylfaen"/>
          <w:sz w:val="21"/>
          <w:szCs w:val="21"/>
        </w:rPr>
        <w:t>(short-term effects, long-term effects, alcohol withdrawal delirium, alcohol poisoning)</w:t>
      </w:r>
    </w:p>
    <w:p w:rsidR="004448F7" w:rsidRPr="00182C54" w:rsidRDefault="004448F7" w:rsidP="004448F7">
      <w:pPr>
        <w:numPr>
          <w:ilvl w:val="0"/>
          <w:numId w:val="3"/>
        </w:numPr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 xml:space="preserve">Categories of drugs </w:t>
      </w:r>
      <w:r>
        <w:rPr>
          <w:rFonts w:ascii="Sylfaen" w:hAnsi="Sylfaen"/>
          <w:sz w:val="21"/>
          <w:szCs w:val="21"/>
        </w:rPr>
        <w:t>(defined, general effects--psychedelic drug, hallucinogen, opiate, stimulant drug, depressant drug)</w:t>
      </w:r>
    </w:p>
    <w:p w:rsidR="004448F7" w:rsidRDefault="004448F7" w:rsidP="004448F7">
      <w:pPr>
        <w:numPr>
          <w:ilvl w:val="0"/>
          <w:numId w:val="3"/>
        </w:numPr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 xml:space="preserve">Commonly abused substances--category and effects </w:t>
      </w:r>
      <w:r>
        <w:rPr>
          <w:rFonts w:ascii="Sylfaen" w:hAnsi="Sylfaen"/>
          <w:sz w:val="21"/>
          <w:szCs w:val="21"/>
        </w:rPr>
        <w:t>(heroin, oxycodone, benzodiazepines, GHB, cocaine, amphetamines, methamphetamines, MDMD/ecstasy, LSD, psilocybin, marijuana, steroids, nicotine)</w:t>
      </w:r>
    </w:p>
    <w:p w:rsidR="004448F7" w:rsidRDefault="004448F7" w:rsidP="004448F7">
      <w:pPr>
        <w:numPr>
          <w:ilvl w:val="0"/>
          <w:numId w:val="3"/>
        </w:numPr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 xml:space="preserve">Treating substance abuse </w:t>
      </w:r>
      <w:r>
        <w:rPr>
          <w:rFonts w:ascii="Sylfaen" w:hAnsi="Sylfaen"/>
          <w:sz w:val="21"/>
          <w:szCs w:val="21"/>
        </w:rPr>
        <w:t>(why it’s important to treat, those at higher risk of abusing substances, recovery)</w:t>
      </w:r>
    </w:p>
    <w:p w:rsidR="004448F7" w:rsidRDefault="004448F7" w:rsidP="004448F7">
      <w:pPr>
        <w:rPr>
          <w:rFonts w:ascii="Sylfaen" w:hAnsi="Sylfaen"/>
          <w:sz w:val="21"/>
          <w:szCs w:val="21"/>
        </w:rPr>
      </w:pPr>
    </w:p>
    <w:p w:rsidR="004448F7" w:rsidRPr="00E41A3B" w:rsidRDefault="004448F7" w:rsidP="004448F7">
      <w:pPr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b/>
          <w:sz w:val="28"/>
          <w:szCs w:val="28"/>
          <w:u w:val="single"/>
        </w:rPr>
        <w:t xml:space="preserve">Mental Disorders </w:t>
      </w:r>
      <w:r w:rsidRPr="00E41A3B">
        <w:rPr>
          <w:rFonts w:ascii="Sylfaen" w:hAnsi="Sylfaen"/>
          <w:b/>
          <w:sz w:val="28"/>
          <w:szCs w:val="28"/>
          <w:u w:val="single"/>
        </w:rPr>
        <w:t>(</w:t>
      </w:r>
      <w:r>
        <w:rPr>
          <w:rFonts w:ascii="Sylfaen" w:hAnsi="Sylfaen"/>
          <w:b/>
          <w:sz w:val="28"/>
          <w:szCs w:val="28"/>
          <w:u w:val="single"/>
        </w:rPr>
        <w:t>Modules 29, 30, &amp; 31</w:t>
      </w:r>
      <w:r w:rsidRPr="00E41A3B">
        <w:rPr>
          <w:rFonts w:ascii="Sylfaen" w:hAnsi="Sylfaen"/>
          <w:b/>
          <w:sz w:val="28"/>
          <w:szCs w:val="28"/>
          <w:u w:val="single"/>
        </w:rPr>
        <w:t>)</w:t>
      </w:r>
      <w:r w:rsidRPr="008C3AC5">
        <w:rPr>
          <w:rFonts w:ascii="Sylfaen" w:hAnsi="Sylfaen"/>
          <w:b/>
          <w:sz w:val="28"/>
          <w:szCs w:val="28"/>
        </w:rPr>
        <w:t xml:space="preserve"> </w:t>
      </w:r>
    </w:p>
    <w:p w:rsidR="004448F7" w:rsidRDefault="004448F7" w:rsidP="004448F7">
      <w:pPr>
        <w:numPr>
          <w:ilvl w:val="0"/>
          <w:numId w:val="4"/>
        </w:numPr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 xml:space="preserve">Abnormal behavior </w:t>
      </w:r>
      <w:r>
        <w:rPr>
          <w:rFonts w:ascii="Sylfaen" w:hAnsi="Sylfaen"/>
          <w:sz w:val="21"/>
          <w:szCs w:val="21"/>
        </w:rPr>
        <w:t>(defined)</w:t>
      </w:r>
    </w:p>
    <w:p w:rsidR="004448F7" w:rsidRPr="00D636D6" w:rsidRDefault="004448F7" w:rsidP="004448F7">
      <w:pPr>
        <w:numPr>
          <w:ilvl w:val="0"/>
          <w:numId w:val="4"/>
        </w:numPr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>Models of mental illness</w:t>
      </w:r>
      <w:r w:rsidRPr="00D03384">
        <w:rPr>
          <w:rFonts w:ascii="Sylfaen" w:hAnsi="Sylfaen"/>
          <w:sz w:val="21"/>
          <w:szCs w:val="21"/>
        </w:rPr>
        <w:t xml:space="preserve"> (</w:t>
      </w:r>
      <w:r>
        <w:rPr>
          <w:rFonts w:ascii="Sylfaen" w:hAnsi="Sylfaen"/>
          <w:sz w:val="21"/>
          <w:szCs w:val="21"/>
        </w:rPr>
        <w:t>d</w:t>
      </w:r>
      <w:r w:rsidRPr="00D636D6">
        <w:rPr>
          <w:rFonts w:ascii="Sylfaen" w:hAnsi="Sylfaen"/>
          <w:sz w:val="21"/>
          <w:szCs w:val="21"/>
        </w:rPr>
        <w:t>iathesis-stress model</w:t>
      </w:r>
      <w:r>
        <w:rPr>
          <w:rFonts w:ascii="Sylfaen" w:hAnsi="Sylfaen"/>
          <w:sz w:val="21"/>
          <w:szCs w:val="21"/>
        </w:rPr>
        <w:t>, bio-psycho-social model)</w:t>
      </w:r>
      <w:r>
        <w:rPr>
          <w:rFonts w:ascii="Sylfaen" w:hAnsi="Sylfaen"/>
          <w:b/>
          <w:sz w:val="21"/>
          <w:szCs w:val="21"/>
        </w:rPr>
        <w:t xml:space="preserve"> </w:t>
      </w:r>
    </w:p>
    <w:p w:rsidR="004448F7" w:rsidRPr="00D636D6" w:rsidRDefault="004448F7" w:rsidP="004448F7">
      <w:pPr>
        <w:numPr>
          <w:ilvl w:val="0"/>
          <w:numId w:val="4"/>
        </w:numPr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>DSM-IV-TR</w:t>
      </w:r>
      <w:r>
        <w:rPr>
          <w:rFonts w:ascii="Sylfaen" w:hAnsi="Sylfaen"/>
          <w:sz w:val="21"/>
          <w:szCs w:val="21"/>
        </w:rPr>
        <w:t xml:space="preserve"> (defined)</w:t>
      </w:r>
    </w:p>
    <w:p w:rsidR="004448F7" w:rsidRDefault="004448F7" w:rsidP="004448F7">
      <w:pPr>
        <w:numPr>
          <w:ilvl w:val="0"/>
          <w:numId w:val="4"/>
        </w:numPr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 xml:space="preserve">Insanity </w:t>
      </w:r>
      <w:r>
        <w:rPr>
          <w:rFonts w:ascii="Sylfaen" w:hAnsi="Sylfaen"/>
          <w:sz w:val="21"/>
          <w:szCs w:val="21"/>
        </w:rPr>
        <w:t>(defined, the insanity defense today)</w:t>
      </w:r>
    </w:p>
    <w:p w:rsidR="004448F7" w:rsidRPr="00D636D6" w:rsidRDefault="004448F7" w:rsidP="004448F7">
      <w:pPr>
        <w:numPr>
          <w:ilvl w:val="0"/>
          <w:numId w:val="4"/>
        </w:numPr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>Stigma</w:t>
      </w:r>
      <w:r>
        <w:rPr>
          <w:rFonts w:ascii="Sylfaen" w:hAnsi="Sylfaen"/>
          <w:sz w:val="21"/>
          <w:szCs w:val="21"/>
        </w:rPr>
        <w:t xml:space="preserve"> (</w:t>
      </w:r>
      <w:proofErr w:type="gramStart"/>
      <w:r>
        <w:rPr>
          <w:rFonts w:ascii="Sylfaen" w:hAnsi="Sylfaen"/>
          <w:sz w:val="21"/>
          <w:szCs w:val="21"/>
        </w:rPr>
        <w:t>defined,</w:t>
      </w:r>
      <w:proofErr w:type="gramEnd"/>
      <w:r>
        <w:rPr>
          <w:rFonts w:ascii="Sylfaen" w:hAnsi="Sylfaen"/>
          <w:sz w:val="21"/>
          <w:szCs w:val="21"/>
        </w:rPr>
        <w:t xml:space="preserve"> why is stigma a problem?)</w:t>
      </w:r>
    </w:p>
    <w:p w:rsidR="004448F7" w:rsidRDefault="004448F7" w:rsidP="004448F7">
      <w:pPr>
        <w:numPr>
          <w:ilvl w:val="0"/>
          <w:numId w:val="4"/>
        </w:numPr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 xml:space="preserve">Childhood disorders--defined, causes, treatment </w:t>
      </w:r>
      <w:r>
        <w:rPr>
          <w:rFonts w:ascii="Sylfaen" w:hAnsi="Sylfaen"/>
          <w:sz w:val="21"/>
          <w:szCs w:val="21"/>
        </w:rPr>
        <w:t>(ADHD, autism spectrum disorders)</w:t>
      </w:r>
    </w:p>
    <w:p w:rsidR="004448F7" w:rsidRDefault="004448F7" w:rsidP="004448F7">
      <w:pPr>
        <w:numPr>
          <w:ilvl w:val="0"/>
          <w:numId w:val="4"/>
        </w:numPr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 xml:space="preserve">Anxiety disorders--defined, causes, treatment </w:t>
      </w:r>
      <w:r>
        <w:rPr>
          <w:rFonts w:ascii="Sylfaen" w:hAnsi="Sylfaen"/>
          <w:sz w:val="21"/>
          <w:szCs w:val="21"/>
        </w:rPr>
        <w:t>(panic disorder, phobic disorder, agoraphobia, OCD)</w:t>
      </w:r>
    </w:p>
    <w:p w:rsidR="004448F7" w:rsidRDefault="004448F7" w:rsidP="004448F7">
      <w:pPr>
        <w:numPr>
          <w:ilvl w:val="0"/>
          <w:numId w:val="4"/>
        </w:numPr>
        <w:rPr>
          <w:rFonts w:ascii="Sylfaen" w:hAnsi="Sylfaen"/>
          <w:sz w:val="21"/>
          <w:szCs w:val="21"/>
        </w:rPr>
      </w:pPr>
      <w:r w:rsidRPr="00D636D6">
        <w:rPr>
          <w:rFonts w:ascii="Sylfaen" w:hAnsi="Sylfaen"/>
          <w:b/>
          <w:sz w:val="21"/>
          <w:szCs w:val="21"/>
        </w:rPr>
        <w:t>Somatoform disorders</w:t>
      </w:r>
      <w:r>
        <w:rPr>
          <w:rFonts w:ascii="Sylfaen" w:hAnsi="Sylfaen"/>
          <w:b/>
          <w:sz w:val="21"/>
          <w:szCs w:val="21"/>
        </w:rPr>
        <w:t xml:space="preserve">--defined, causes, treatment </w:t>
      </w:r>
      <w:r>
        <w:rPr>
          <w:rFonts w:ascii="Sylfaen" w:hAnsi="Sylfaen"/>
          <w:sz w:val="21"/>
          <w:szCs w:val="21"/>
        </w:rPr>
        <w:t>(conversion disorder, hypochondriasis, BDD)</w:t>
      </w:r>
    </w:p>
    <w:p w:rsidR="004448F7" w:rsidRDefault="004448F7" w:rsidP="004448F7">
      <w:pPr>
        <w:numPr>
          <w:ilvl w:val="0"/>
          <w:numId w:val="4"/>
        </w:numPr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 xml:space="preserve">Dissociative disorders--defined, causes, treatment </w:t>
      </w:r>
      <w:r>
        <w:rPr>
          <w:rFonts w:ascii="Sylfaen" w:hAnsi="Sylfaen"/>
          <w:sz w:val="21"/>
          <w:szCs w:val="21"/>
        </w:rPr>
        <w:t>(psychogenic amnesia, psychogenic fugue, dissociative identity disorder)</w:t>
      </w:r>
    </w:p>
    <w:p w:rsidR="004448F7" w:rsidRDefault="004448F7" w:rsidP="004448F7">
      <w:pPr>
        <w:numPr>
          <w:ilvl w:val="0"/>
          <w:numId w:val="4"/>
        </w:numPr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 xml:space="preserve">Mood disorders--defined, causes, treatment </w:t>
      </w:r>
      <w:r>
        <w:rPr>
          <w:rFonts w:ascii="Sylfaen" w:hAnsi="Sylfaen"/>
          <w:sz w:val="21"/>
          <w:szCs w:val="21"/>
        </w:rPr>
        <w:t>(dysthymic disorder, major depression, mania, bipolar disorder)</w:t>
      </w:r>
    </w:p>
    <w:p w:rsidR="004448F7" w:rsidRDefault="004448F7" w:rsidP="004448F7">
      <w:pPr>
        <w:numPr>
          <w:ilvl w:val="0"/>
          <w:numId w:val="4"/>
        </w:numPr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>Psychotic disorders--</w:t>
      </w:r>
      <w:r w:rsidRPr="00D03384">
        <w:rPr>
          <w:rFonts w:ascii="Sylfaen" w:hAnsi="Sylfaen"/>
          <w:b/>
          <w:sz w:val="21"/>
          <w:szCs w:val="21"/>
        </w:rPr>
        <w:t xml:space="preserve"> </w:t>
      </w:r>
      <w:r>
        <w:rPr>
          <w:rFonts w:ascii="Sylfaen" w:hAnsi="Sylfaen"/>
          <w:b/>
          <w:sz w:val="21"/>
          <w:szCs w:val="21"/>
        </w:rPr>
        <w:t xml:space="preserve">defined, causes, treatment </w:t>
      </w:r>
      <w:r>
        <w:rPr>
          <w:rFonts w:ascii="Sylfaen" w:hAnsi="Sylfaen"/>
          <w:sz w:val="21"/>
          <w:szCs w:val="21"/>
        </w:rPr>
        <w:t>(catatonic schizophrenia, disorganized schizophrenia, paranoid schizophrenia, undifferentiated schizophrenia, prognosis for those with schizophrenia)</w:t>
      </w:r>
    </w:p>
    <w:p w:rsidR="004448F7" w:rsidRDefault="004448F7" w:rsidP="004448F7">
      <w:pPr>
        <w:numPr>
          <w:ilvl w:val="0"/>
          <w:numId w:val="4"/>
        </w:numPr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>Personality disorders</w:t>
      </w:r>
      <w:r w:rsidRPr="00D03384">
        <w:rPr>
          <w:rFonts w:ascii="Sylfaen" w:hAnsi="Sylfaen"/>
          <w:sz w:val="21"/>
          <w:szCs w:val="21"/>
        </w:rPr>
        <w:t>--</w:t>
      </w:r>
      <w:r>
        <w:rPr>
          <w:rFonts w:ascii="Sylfaen" w:hAnsi="Sylfaen"/>
          <w:b/>
          <w:sz w:val="21"/>
          <w:szCs w:val="21"/>
        </w:rPr>
        <w:t xml:space="preserve">defined, causes, treatment </w:t>
      </w:r>
      <w:r>
        <w:rPr>
          <w:rFonts w:ascii="Sylfaen" w:hAnsi="Sylfaen"/>
          <w:sz w:val="21"/>
          <w:szCs w:val="21"/>
        </w:rPr>
        <w:t>(antisocial, borderline)</w:t>
      </w:r>
    </w:p>
    <w:p w:rsidR="004448F7" w:rsidRDefault="004448F7" w:rsidP="004448F7">
      <w:pPr>
        <w:numPr>
          <w:ilvl w:val="0"/>
          <w:numId w:val="4"/>
        </w:numPr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 xml:space="preserve">Suicide </w:t>
      </w:r>
      <w:r>
        <w:rPr>
          <w:rFonts w:ascii="Sylfaen" w:hAnsi="Sylfaen"/>
          <w:sz w:val="21"/>
          <w:szCs w:val="21"/>
        </w:rPr>
        <w:t>(risk factors, signs, which mental disorder is most associated with suicide)</w:t>
      </w:r>
    </w:p>
    <w:p w:rsidR="004448F7" w:rsidRDefault="004448F7" w:rsidP="004448F7">
      <w:pPr>
        <w:numPr>
          <w:ilvl w:val="0"/>
          <w:numId w:val="4"/>
        </w:numPr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 xml:space="preserve">Males vs. females </w:t>
      </w:r>
      <w:r>
        <w:rPr>
          <w:rFonts w:ascii="Sylfaen" w:hAnsi="Sylfaen"/>
          <w:sz w:val="21"/>
          <w:szCs w:val="21"/>
        </w:rPr>
        <w:t>(disorders more likely to affect males, disorders more likely to affect females)</w:t>
      </w:r>
    </w:p>
    <w:p w:rsidR="004448F7" w:rsidRDefault="004448F7" w:rsidP="004448F7">
      <w:pPr>
        <w:numPr>
          <w:ilvl w:val="0"/>
          <w:numId w:val="4"/>
        </w:numPr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 xml:space="preserve">Frequency of disorders </w:t>
      </w:r>
      <w:r>
        <w:rPr>
          <w:rFonts w:ascii="Sylfaen" w:hAnsi="Sylfaen"/>
          <w:sz w:val="21"/>
          <w:szCs w:val="21"/>
        </w:rPr>
        <w:t>(disorders that are most common, disorders that are rarest)</w:t>
      </w:r>
    </w:p>
    <w:p w:rsidR="004448F7" w:rsidRPr="003F69F0" w:rsidRDefault="004448F7" w:rsidP="004448F7">
      <w:pPr>
        <w:rPr>
          <w:rFonts w:ascii="Sylfaen" w:hAnsi="Sylfaen"/>
          <w:sz w:val="21"/>
          <w:szCs w:val="21"/>
        </w:rPr>
      </w:pPr>
    </w:p>
    <w:p w:rsidR="004448F7" w:rsidRDefault="004448F7" w:rsidP="004448F7">
      <w:pPr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b/>
          <w:sz w:val="28"/>
          <w:szCs w:val="28"/>
          <w:u w:val="single"/>
        </w:rPr>
        <w:t>Treatment and Therapy (Modules 32 &amp; 33</w:t>
      </w:r>
      <w:r w:rsidRPr="00E41A3B">
        <w:rPr>
          <w:rFonts w:ascii="Sylfaen" w:hAnsi="Sylfaen"/>
          <w:b/>
          <w:sz w:val="28"/>
          <w:szCs w:val="28"/>
          <w:u w:val="single"/>
        </w:rPr>
        <w:t>)</w:t>
      </w:r>
    </w:p>
    <w:p w:rsidR="004448F7" w:rsidRPr="00D636D6" w:rsidRDefault="004448F7" w:rsidP="004448F7">
      <w:pPr>
        <w:numPr>
          <w:ilvl w:val="0"/>
          <w:numId w:val="5"/>
        </w:numPr>
        <w:rPr>
          <w:rFonts w:ascii="Sylfaen" w:hAnsi="Sylfaen"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lastRenderedPageBreak/>
        <w:t xml:space="preserve">Historic reaction to mental illness </w:t>
      </w:r>
      <w:r>
        <w:rPr>
          <w:rFonts w:ascii="Sylfaen" w:hAnsi="Sylfaen"/>
          <w:sz w:val="21"/>
          <w:szCs w:val="21"/>
        </w:rPr>
        <w:t xml:space="preserve">(past views of the mentally ill, </w:t>
      </w:r>
      <w:proofErr w:type="spellStart"/>
      <w:r>
        <w:rPr>
          <w:rFonts w:ascii="Sylfaen" w:hAnsi="Sylfaen"/>
          <w:sz w:val="21"/>
          <w:szCs w:val="21"/>
        </w:rPr>
        <w:t>Phillipe</w:t>
      </w:r>
      <w:proofErr w:type="spellEnd"/>
      <w:r>
        <w:rPr>
          <w:rFonts w:ascii="Sylfaen" w:hAnsi="Sylfaen"/>
          <w:sz w:val="21"/>
          <w:szCs w:val="21"/>
        </w:rPr>
        <w:t xml:space="preserve"> </w:t>
      </w:r>
      <w:proofErr w:type="spellStart"/>
      <w:r>
        <w:rPr>
          <w:rFonts w:ascii="Sylfaen" w:hAnsi="Sylfaen"/>
          <w:sz w:val="21"/>
          <w:szCs w:val="21"/>
        </w:rPr>
        <w:t>Pinel</w:t>
      </w:r>
      <w:proofErr w:type="spellEnd"/>
      <w:r>
        <w:rPr>
          <w:rFonts w:ascii="Sylfaen" w:hAnsi="Sylfaen"/>
          <w:sz w:val="21"/>
          <w:szCs w:val="21"/>
        </w:rPr>
        <w:t xml:space="preserve">, </w:t>
      </w:r>
      <w:proofErr w:type="spellStart"/>
      <w:r>
        <w:rPr>
          <w:rFonts w:ascii="Sylfaen" w:hAnsi="Sylfaen"/>
          <w:sz w:val="21"/>
          <w:szCs w:val="21"/>
        </w:rPr>
        <w:t>Dorthea</w:t>
      </w:r>
      <w:proofErr w:type="spellEnd"/>
      <w:r>
        <w:rPr>
          <w:rFonts w:ascii="Sylfaen" w:hAnsi="Sylfaen"/>
          <w:sz w:val="21"/>
          <w:szCs w:val="21"/>
        </w:rPr>
        <w:t xml:space="preserve"> Dix, lobotomy)</w:t>
      </w:r>
    </w:p>
    <w:p w:rsidR="004448F7" w:rsidRDefault="004448F7" w:rsidP="004448F7">
      <w:pPr>
        <w:numPr>
          <w:ilvl w:val="0"/>
          <w:numId w:val="5"/>
        </w:numPr>
        <w:rPr>
          <w:rFonts w:ascii="Sylfaen" w:hAnsi="Sylfaen"/>
          <w:sz w:val="21"/>
          <w:szCs w:val="21"/>
        </w:rPr>
      </w:pPr>
      <w:r w:rsidRPr="00D636D6">
        <w:rPr>
          <w:rFonts w:ascii="Sylfaen" w:hAnsi="Sylfaen"/>
          <w:b/>
          <w:sz w:val="21"/>
          <w:szCs w:val="21"/>
        </w:rPr>
        <w:t>Psychotherapy</w:t>
      </w:r>
      <w:r>
        <w:rPr>
          <w:rFonts w:ascii="Sylfaen" w:hAnsi="Sylfaen"/>
          <w:sz w:val="21"/>
          <w:szCs w:val="21"/>
        </w:rPr>
        <w:t xml:space="preserve"> (defined, goals, what it’s like today, is it beneficial?)</w:t>
      </w:r>
    </w:p>
    <w:p w:rsidR="004448F7" w:rsidRDefault="004448F7" w:rsidP="004448F7">
      <w:pPr>
        <w:numPr>
          <w:ilvl w:val="0"/>
          <w:numId w:val="5"/>
        </w:numPr>
        <w:rPr>
          <w:rFonts w:ascii="Sylfaen" w:hAnsi="Sylfaen"/>
          <w:sz w:val="21"/>
          <w:szCs w:val="21"/>
        </w:rPr>
      </w:pPr>
      <w:r w:rsidRPr="00756884">
        <w:rPr>
          <w:rFonts w:ascii="Sylfaen" w:hAnsi="Sylfaen"/>
          <w:b/>
          <w:sz w:val="21"/>
          <w:szCs w:val="21"/>
        </w:rPr>
        <w:t xml:space="preserve">Types of psychotherapists </w:t>
      </w:r>
      <w:r w:rsidRPr="00756884">
        <w:rPr>
          <w:rFonts w:ascii="Sylfaen" w:hAnsi="Sylfaen"/>
          <w:sz w:val="21"/>
          <w:szCs w:val="21"/>
        </w:rPr>
        <w:t>(clinical psychologists, counseling psychologists, psychiatrists, social workers, psychiatric nurses)</w:t>
      </w:r>
    </w:p>
    <w:p w:rsidR="004448F7" w:rsidRDefault="004448F7" w:rsidP="004448F7">
      <w:pPr>
        <w:numPr>
          <w:ilvl w:val="0"/>
          <w:numId w:val="5"/>
        </w:numPr>
        <w:rPr>
          <w:rFonts w:ascii="Sylfaen" w:hAnsi="Sylfaen"/>
          <w:sz w:val="21"/>
          <w:szCs w:val="21"/>
        </w:rPr>
      </w:pPr>
      <w:r w:rsidRPr="00756884">
        <w:rPr>
          <w:rFonts w:ascii="Sylfaen" w:hAnsi="Sylfaen"/>
          <w:b/>
          <w:sz w:val="21"/>
          <w:szCs w:val="21"/>
        </w:rPr>
        <w:t xml:space="preserve">Psychoanalysis </w:t>
      </w:r>
      <w:r w:rsidRPr="00756884">
        <w:rPr>
          <w:rFonts w:ascii="Sylfaen" w:hAnsi="Sylfaen"/>
          <w:sz w:val="21"/>
          <w:szCs w:val="21"/>
        </w:rPr>
        <w:t>(defined, important name(s), criticisms, characteristics, techniques/terms--dream interpretation, hypnosis, free association, Freudian slip analysis, resistance, transference)</w:t>
      </w:r>
    </w:p>
    <w:p w:rsidR="004448F7" w:rsidRDefault="004448F7" w:rsidP="004448F7">
      <w:pPr>
        <w:numPr>
          <w:ilvl w:val="0"/>
          <w:numId w:val="5"/>
        </w:numPr>
        <w:rPr>
          <w:rFonts w:ascii="Sylfaen" w:hAnsi="Sylfaen"/>
          <w:sz w:val="21"/>
          <w:szCs w:val="21"/>
        </w:rPr>
      </w:pPr>
      <w:r w:rsidRPr="00756884">
        <w:rPr>
          <w:rFonts w:ascii="Sylfaen" w:hAnsi="Sylfaen"/>
          <w:b/>
          <w:sz w:val="21"/>
          <w:szCs w:val="21"/>
        </w:rPr>
        <w:t xml:space="preserve">Humanistic therapy  </w:t>
      </w:r>
      <w:r w:rsidRPr="00756884">
        <w:rPr>
          <w:rFonts w:ascii="Sylfaen" w:hAnsi="Sylfaen"/>
          <w:sz w:val="21"/>
          <w:szCs w:val="21"/>
        </w:rPr>
        <w:t>(defined, important name(s), criticisms, characteristics--person-centered therapy/</w:t>
      </w:r>
      <w:proofErr w:type="spellStart"/>
      <w:r w:rsidRPr="00756884">
        <w:rPr>
          <w:rFonts w:ascii="Sylfaen" w:hAnsi="Sylfaen"/>
          <w:sz w:val="21"/>
          <w:szCs w:val="21"/>
        </w:rPr>
        <w:t>Rogerian</w:t>
      </w:r>
      <w:proofErr w:type="spellEnd"/>
      <w:r w:rsidRPr="00756884">
        <w:rPr>
          <w:rFonts w:ascii="Sylfaen" w:hAnsi="Sylfaen"/>
          <w:sz w:val="21"/>
          <w:szCs w:val="21"/>
        </w:rPr>
        <w:t xml:space="preserve"> therapy/nondirective therapy, techniques/terms--empathy, unconditional positive regard, active listening)</w:t>
      </w:r>
    </w:p>
    <w:p w:rsidR="004448F7" w:rsidRDefault="004448F7" w:rsidP="004448F7">
      <w:pPr>
        <w:numPr>
          <w:ilvl w:val="0"/>
          <w:numId w:val="5"/>
        </w:numPr>
        <w:rPr>
          <w:rFonts w:ascii="Sylfaen" w:hAnsi="Sylfaen"/>
          <w:sz w:val="21"/>
          <w:szCs w:val="21"/>
        </w:rPr>
      </w:pPr>
      <w:r w:rsidRPr="00756884">
        <w:rPr>
          <w:rFonts w:ascii="Sylfaen" w:hAnsi="Sylfaen"/>
          <w:b/>
          <w:sz w:val="21"/>
          <w:szCs w:val="21"/>
        </w:rPr>
        <w:t xml:space="preserve">Behavioral therapy  </w:t>
      </w:r>
      <w:r w:rsidRPr="00756884">
        <w:rPr>
          <w:rFonts w:ascii="Sylfaen" w:hAnsi="Sylfaen"/>
          <w:sz w:val="21"/>
          <w:szCs w:val="21"/>
        </w:rPr>
        <w:t>(defined, important name(s), characteristics, criticisms, for which disorder(s) it works best, techniques/terms--exposure therapy, systematic desensitization, aversive conditioning, token economy)</w:t>
      </w:r>
    </w:p>
    <w:p w:rsidR="004448F7" w:rsidRDefault="004448F7" w:rsidP="004448F7">
      <w:pPr>
        <w:numPr>
          <w:ilvl w:val="0"/>
          <w:numId w:val="5"/>
        </w:numPr>
        <w:rPr>
          <w:rFonts w:ascii="Sylfaen" w:hAnsi="Sylfaen"/>
          <w:sz w:val="21"/>
          <w:szCs w:val="21"/>
        </w:rPr>
      </w:pPr>
      <w:r w:rsidRPr="00756884">
        <w:rPr>
          <w:rFonts w:ascii="Sylfaen" w:hAnsi="Sylfaen"/>
          <w:b/>
          <w:sz w:val="21"/>
          <w:szCs w:val="21"/>
        </w:rPr>
        <w:t xml:space="preserve">Cognitive-behavioral therapy  </w:t>
      </w:r>
      <w:r w:rsidRPr="00756884">
        <w:rPr>
          <w:rFonts w:ascii="Sylfaen" w:hAnsi="Sylfaen"/>
          <w:sz w:val="21"/>
          <w:szCs w:val="21"/>
        </w:rPr>
        <w:t xml:space="preserve">(defined, important name(s), for which disorder(s) it works best, characteristics/techniques/terms--Rational Emotive Therapy, irrational ideas, internalized sentences, </w:t>
      </w:r>
      <w:proofErr w:type="spellStart"/>
      <w:r w:rsidRPr="00756884">
        <w:rPr>
          <w:rFonts w:ascii="Sylfaen" w:hAnsi="Sylfaen"/>
          <w:sz w:val="21"/>
          <w:szCs w:val="21"/>
        </w:rPr>
        <w:t>awfulize</w:t>
      </w:r>
      <w:proofErr w:type="spellEnd"/>
      <w:r w:rsidRPr="00756884">
        <w:rPr>
          <w:rFonts w:ascii="Sylfaen" w:hAnsi="Sylfaen"/>
          <w:sz w:val="21"/>
          <w:szCs w:val="21"/>
        </w:rPr>
        <w:t xml:space="preserve">, cognitive distortions, cognitive restructuring) </w:t>
      </w:r>
    </w:p>
    <w:p w:rsidR="004448F7" w:rsidRPr="00756884" w:rsidRDefault="004448F7" w:rsidP="004448F7">
      <w:pPr>
        <w:numPr>
          <w:ilvl w:val="0"/>
          <w:numId w:val="5"/>
        </w:numPr>
        <w:rPr>
          <w:rFonts w:ascii="Sylfaen" w:hAnsi="Sylfaen"/>
          <w:sz w:val="21"/>
          <w:szCs w:val="21"/>
        </w:rPr>
      </w:pPr>
      <w:r w:rsidRPr="00756884">
        <w:rPr>
          <w:rFonts w:ascii="Sylfaen" w:hAnsi="Sylfaen"/>
          <w:b/>
          <w:sz w:val="21"/>
          <w:szCs w:val="21"/>
        </w:rPr>
        <w:t xml:space="preserve">Group therapy </w:t>
      </w:r>
      <w:r w:rsidRPr="00756884">
        <w:rPr>
          <w:rFonts w:ascii="Sylfaen" w:hAnsi="Sylfaen"/>
          <w:sz w:val="21"/>
          <w:szCs w:val="21"/>
        </w:rPr>
        <w:t>(defined, where it works best, pros and cons)</w:t>
      </w:r>
    </w:p>
    <w:p w:rsidR="004448F7" w:rsidRDefault="004448F7" w:rsidP="004448F7">
      <w:pPr>
        <w:numPr>
          <w:ilvl w:val="0"/>
          <w:numId w:val="5"/>
        </w:numPr>
        <w:rPr>
          <w:rFonts w:ascii="Sylfaen" w:hAnsi="Sylfaen"/>
          <w:b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>Biomedical therapies</w:t>
      </w:r>
    </w:p>
    <w:p w:rsidR="004448F7" w:rsidRPr="00B53C55" w:rsidRDefault="004448F7" w:rsidP="004448F7">
      <w:pPr>
        <w:numPr>
          <w:ilvl w:val="1"/>
          <w:numId w:val="5"/>
        </w:numPr>
        <w:tabs>
          <w:tab w:val="clear" w:pos="1080"/>
          <w:tab w:val="num" w:pos="810"/>
        </w:tabs>
        <w:ind w:left="810"/>
        <w:rPr>
          <w:rFonts w:ascii="Sylfaen" w:hAnsi="Sylfaen"/>
          <w:b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 xml:space="preserve">Drug therapy/how drugs work </w:t>
      </w:r>
      <w:r>
        <w:rPr>
          <w:rFonts w:ascii="Sylfaen" w:hAnsi="Sylfaen"/>
          <w:sz w:val="21"/>
          <w:szCs w:val="21"/>
        </w:rPr>
        <w:t>(antipsychotic drugs, antianxiety drugs, antidepressant drugs, mood stabilizers, pros and cons)</w:t>
      </w:r>
    </w:p>
    <w:p w:rsidR="004448F7" w:rsidRPr="00B53C55" w:rsidRDefault="004448F7" w:rsidP="004448F7">
      <w:pPr>
        <w:numPr>
          <w:ilvl w:val="1"/>
          <w:numId w:val="5"/>
        </w:numPr>
        <w:tabs>
          <w:tab w:val="clear" w:pos="1080"/>
          <w:tab w:val="num" w:pos="810"/>
        </w:tabs>
        <w:ind w:left="810"/>
        <w:rPr>
          <w:rFonts w:ascii="Sylfaen" w:hAnsi="Sylfaen"/>
          <w:b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 xml:space="preserve">Electroconvulsive therapy </w:t>
      </w:r>
      <w:r>
        <w:rPr>
          <w:rFonts w:ascii="Sylfaen" w:hAnsi="Sylfaen"/>
          <w:sz w:val="21"/>
          <w:szCs w:val="21"/>
        </w:rPr>
        <w:t>(defined, how it works, when it’s used, side effects, reasons for controversy)</w:t>
      </w:r>
    </w:p>
    <w:p w:rsidR="004448F7" w:rsidRPr="00A100AC" w:rsidRDefault="004448F7" w:rsidP="004448F7">
      <w:pPr>
        <w:numPr>
          <w:ilvl w:val="1"/>
          <w:numId w:val="5"/>
        </w:numPr>
        <w:tabs>
          <w:tab w:val="clear" w:pos="1080"/>
          <w:tab w:val="num" w:pos="810"/>
        </w:tabs>
        <w:ind w:left="810"/>
        <w:rPr>
          <w:rFonts w:ascii="Sylfaen" w:hAnsi="Sylfaen"/>
          <w:b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 xml:space="preserve">Psychosurgery </w:t>
      </w:r>
      <w:r>
        <w:rPr>
          <w:rFonts w:ascii="Sylfaen" w:hAnsi="Sylfaen"/>
          <w:sz w:val="21"/>
          <w:szCs w:val="21"/>
        </w:rPr>
        <w:t>(defined, when it’s used)</w:t>
      </w:r>
    </w:p>
    <w:p w:rsidR="004448F7" w:rsidRDefault="004448F7" w:rsidP="004448F7">
      <w:pPr>
        <w:numPr>
          <w:ilvl w:val="0"/>
          <w:numId w:val="5"/>
        </w:numPr>
        <w:rPr>
          <w:rFonts w:ascii="Sylfaen" w:hAnsi="Sylfaen"/>
          <w:b/>
          <w:sz w:val="21"/>
          <w:szCs w:val="21"/>
        </w:rPr>
      </w:pPr>
      <w:r>
        <w:rPr>
          <w:rFonts w:ascii="Sylfaen" w:hAnsi="Sylfaen"/>
          <w:b/>
          <w:sz w:val="21"/>
          <w:szCs w:val="21"/>
        </w:rPr>
        <w:t>Help for those who don’t enter formal therapy</w:t>
      </w:r>
      <w:r>
        <w:rPr>
          <w:rFonts w:ascii="Sylfaen" w:hAnsi="Sylfaen"/>
          <w:sz w:val="21"/>
          <w:szCs w:val="21"/>
        </w:rPr>
        <w:t xml:space="preserve"> (five factors shown to support mental health)</w:t>
      </w:r>
    </w:p>
    <w:p w:rsidR="003224A1" w:rsidRDefault="003224A1"/>
    <w:sectPr w:rsidR="00322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ACE"/>
    <w:multiLevelType w:val="hybridMultilevel"/>
    <w:tmpl w:val="33465B5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DB5F7D"/>
    <w:multiLevelType w:val="hybridMultilevel"/>
    <w:tmpl w:val="FBBE6D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004E76"/>
    <w:multiLevelType w:val="hybridMultilevel"/>
    <w:tmpl w:val="B46C1A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64042B1"/>
    <w:multiLevelType w:val="hybridMultilevel"/>
    <w:tmpl w:val="717895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37530B"/>
    <w:multiLevelType w:val="hybridMultilevel"/>
    <w:tmpl w:val="2AEE6C1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25249B8"/>
    <w:multiLevelType w:val="hybridMultilevel"/>
    <w:tmpl w:val="A5704E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F7"/>
    <w:rsid w:val="003224A1"/>
    <w:rsid w:val="0044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Boillat</dc:creator>
  <cp:lastModifiedBy>Derek Boillat</cp:lastModifiedBy>
  <cp:revision>1</cp:revision>
  <dcterms:created xsi:type="dcterms:W3CDTF">2014-04-29T18:50:00Z</dcterms:created>
  <dcterms:modified xsi:type="dcterms:W3CDTF">2014-04-29T19:01:00Z</dcterms:modified>
</cp:coreProperties>
</file>